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4FF" w:rsidRPr="00BB64FF" w:rsidRDefault="00BB64FF" w:rsidP="00BB64FF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B64FF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8C00F7" w:rsidRDefault="00BB64FF" w:rsidP="00BB64FF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B64FF">
        <w:rPr>
          <w:rFonts w:ascii="Lucida Bright" w:hAnsi="Lucida Bright"/>
          <w:b/>
          <w:sz w:val="24"/>
          <w:szCs w:val="24"/>
        </w:rPr>
        <w:t>Resumen semanal correspondiente al 2 de junio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BB64FF" w:rsidRDefault="00BB64FF" w:rsidP="00BB64F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C2A3E" w:rsidRPr="00150999" w:rsidRDefault="007C2A3E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50999">
        <w:rPr>
          <w:rFonts w:ascii="Lucida Bright" w:hAnsi="Lucida Bright"/>
          <w:sz w:val="24"/>
          <w:szCs w:val="24"/>
        </w:rPr>
        <w:t>Estamos más cerca de ti. La Suprema Corte cerca de ti. Comenzamos.</w:t>
      </w:r>
    </w:p>
    <w:p w:rsidR="000A188D" w:rsidRDefault="000A188D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C2A3E" w:rsidRDefault="007C2A3E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50999">
        <w:rPr>
          <w:rFonts w:ascii="Lucida Bright" w:hAnsi="Lucida Bright"/>
          <w:sz w:val="24"/>
          <w:szCs w:val="24"/>
        </w:rPr>
        <w:t>Hola qué tal, cómo éstas, m</w:t>
      </w:r>
      <w:r w:rsidR="00324CED" w:rsidRPr="00150999">
        <w:rPr>
          <w:rFonts w:ascii="Lucida Bright" w:hAnsi="Lucida Bright"/>
          <w:sz w:val="24"/>
          <w:szCs w:val="24"/>
        </w:rPr>
        <w:t>uy buenas tardes</w:t>
      </w:r>
      <w:r w:rsidRPr="00150999">
        <w:rPr>
          <w:rFonts w:ascii="Lucida Bright" w:hAnsi="Lucida Bright"/>
          <w:sz w:val="24"/>
          <w:szCs w:val="24"/>
        </w:rPr>
        <w:t>, h</w:t>
      </w:r>
      <w:r w:rsidR="00324CED" w:rsidRPr="00150999">
        <w:rPr>
          <w:rFonts w:ascii="Lucida Bright" w:hAnsi="Lucida Bright"/>
          <w:sz w:val="24"/>
          <w:szCs w:val="24"/>
        </w:rPr>
        <w:t>oy es sábado 2 de junio y este es el resumen de las</w:t>
      </w:r>
      <w:r w:rsidR="00324CED" w:rsidRPr="001F0E3C">
        <w:rPr>
          <w:rFonts w:ascii="Lucida Bright" w:hAnsi="Lucida Bright"/>
          <w:sz w:val="24"/>
          <w:szCs w:val="24"/>
        </w:rPr>
        <w:t xml:space="preserve"> noticias ocurridas en el </w:t>
      </w:r>
      <w:r w:rsidR="00324CE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</w:p>
    <w:p w:rsidR="007C2A3E" w:rsidRDefault="007C2A3E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C00F7" w:rsidRDefault="007C2A3E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</w:t>
      </w:r>
      <w:r w:rsidR="00324CED" w:rsidRPr="001F0E3C">
        <w:rPr>
          <w:rFonts w:ascii="Lucida Bright" w:hAnsi="Lucida Bright"/>
          <w:sz w:val="24"/>
          <w:szCs w:val="24"/>
        </w:rPr>
        <w:t>Cuál es el valor monetario del dolor ante la muerte de un hijo por negligencia médica</w:t>
      </w:r>
      <w:r w:rsidR="008C00F7">
        <w:rPr>
          <w:rFonts w:ascii="Lucida Bright" w:hAnsi="Lucida Bright"/>
          <w:sz w:val="24"/>
          <w:szCs w:val="24"/>
        </w:rPr>
        <w:t>?</w:t>
      </w:r>
      <w:r w:rsidR="00324CED" w:rsidRPr="001F0E3C">
        <w:rPr>
          <w:rFonts w:ascii="Lucida Bright" w:hAnsi="Lucida Bright"/>
          <w:sz w:val="24"/>
          <w:szCs w:val="24"/>
        </w:rPr>
        <w:t xml:space="preserve"> analizaremos un caso de reparación del daño moral resuelto por la </w:t>
      </w:r>
      <w:r w:rsidR="00324CED">
        <w:rPr>
          <w:rFonts w:ascii="Lucida Bright" w:hAnsi="Lucida Bright"/>
          <w:sz w:val="24"/>
          <w:szCs w:val="24"/>
        </w:rPr>
        <w:t>Suprema Corte</w:t>
      </w:r>
      <w:r w:rsidR="008C00F7">
        <w:rPr>
          <w:rFonts w:ascii="Lucida Bright" w:hAnsi="Lucida Bright"/>
          <w:sz w:val="24"/>
          <w:szCs w:val="24"/>
        </w:rPr>
        <w:t>.</w:t>
      </w:r>
    </w:p>
    <w:p w:rsidR="008C00F7" w:rsidRDefault="008C00F7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C00F7" w:rsidRDefault="008C00F7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24CED" w:rsidRPr="001F0E3C">
        <w:rPr>
          <w:rFonts w:ascii="Lucida Bright" w:hAnsi="Lucida Bright"/>
          <w:sz w:val="24"/>
          <w:szCs w:val="24"/>
        </w:rPr>
        <w:t>or afectar de manera desproporcionada los derechos de la libre expresión y acceso a la información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el </w:t>
      </w:r>
      <w:r w:rsidR="00324CED">
        <w:rPr>
          <w:rFonts w:ascii="Lucida Bright" w:hAnsi="Lucida Bright"/>
          <w:sz w:val="24"/>
          <w:szCs w:val="24"/>
        </w:rPr>
        <w:t>Pleno</w:t>
      </w:r>
      <w:r w:rsidR="00324CED" w:rsidRPr="001F0E3C">
        <w:rPr>
          <w:rFonts w:ascii="Lucida Bright" w:hAnsi="Lucida Bright"/>
          <w:sz w:val="24"/>
          <w:szCs w:val="24"/>
        </w:rPr>
        <w:t xml:space="preserve"> del </w:t>
      </w:r>
      <w:r w:rsidR="00324CED">
        <w:rPr>
          <w:rFonts w:ascii="Lucida Bright" w:hAnsi="Lucida Bright"/>
          <w:sz w:val="24"/>
          <w:szCs w:val="24"/>
        </w:rPr>
        <w:t>Alto Tribunal</w:t>
      </w:r>
      <w:r w:rsidR="00324CED" w:rsidRPr="001F0E3C">
        <w:rPr>
          <w:rFonts w:ascii="Lucida Bright" w:hAnsi="Lucida Bright"/>
          <w:sz w:val="24"/>
          <w:szCs w:val="24"/>
        </w:rPr>
        <w:t xml:space="preserve"> declara inconstitucionales cinco artículos del Código Penal de Nayarit</w:t>
      </w:r>
      <w:r>
        <w:rPr>
          <w:rFonts w:ascii="Lucida Bright" w:hAnsi="Lucida Bright"/>
          <w:sz w:val="24"/>
          <w:szCs w:val="24"/>
        </w:rPr>
        <w:t>.</w:t>
      </w:r>
    </w:p>
    <w:p w:rsidR="008C00F7" w:rsidRDefault="008C00F7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C00F7" w:rsidRDefault="008C00F7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324CED" w:rsidRPr="001F0E3C">
        <w:rPr>
          <w:rFonts w:ascii="Lucida Bright" w:hAnsi="Lucida Bright"/>
          <w:sz w:val="24"/>
          <w:szCs w:val="24"/>
        </w:rPr>
        <w:t xml:space="preserve">omo el único medio en el mundo que difunde los debates en vivo de una </w:t>
      </w:r>
      <w:r w:rsidR="00324CE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el </w:t>
      </w:r>
      <w:r w:rsidR="00324CED">
        <w:rPr>
          <w:rFonts w:ascii="Lucida Bright" w:hAnsi="Lucida Bright"/>
          <w:sz w:val="24"/>
          <w:szCs w:val="24"/>
        </w:rPr>
        <w:t>Canal Judicial</w:t>
      </w:r>
      <w:r w:rsidR="00324CED" w:rsidRPr="001F0E3C">
        <w:rPr>
          <w:rFonts w:ascii="Lucida Bright" w:hAnsi="Lucida Bright"/>
          <w:sz w:val="24"/>
          <w:szCs w:val="24"/>
        </w:rPr>
        <w:t xml:space="preserve"> celebra 12 años</w:t>
      </w:r>
      <w:r>
        <w:rPr>
          <w:rFonts w:ascii="Lucida Bright" w:hAnsi="Lucida Bright"/>
          <w:sz w:val="24"/>
          <w:szCs w:val="24"/>
        </w:rPr>
        <w:t xml:space="preserve">. Estará </w:t>
      </w:r>
      <w:r w:rsidR="00324CED" w:rsidRPr="001F0E3C">
        <w:rPr>
          <w:rFonts w:ascii="Lucida Bright" w:hAnsi="Lucida Bright"/>
          <w:sz w:val="24"/>
          <w:szCs w:val="24"/>
        </w:rPr>
        <w:t xml:space="preserve">aquí en el estudio la </w:t>
      </w:r>
      <w:r>
        <w:rPr>
          <w:rFonts w:ascii="Lucida Bright" w:hAnsi="Lucida Bright"/>
          <w:sz w:val="24"/>
          <w:szCs w:val="24"/>
        </w:rPr>
        <w:t>Licenciada</w:t>
      </w:r>
      <w:r w:rsidR="00324CED" w:rsidRPr="001F0E3C">
        <w:rPr>
          <w:rFonts w:ascii="Lucida Bright" w:hAnsi="Lucida Bright"/>
          <w:sz w:val="24"/>
          <w:szCs w:val="24"/>
        </w:rPr>
        <w:t xml:space="preserve"> Magdalena Acosta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Directora General </w:t>
      </w:r>
      <w:r w:rsidR="00324CED" w:rsidRPr="001F0E3C">
        <w:rPr>
          <w:rFonts w:ascii="Lucida Bright" w:hAnsi="Lucida Bright"/>
          <w:sz w:val="24"/>
          <w:szCs w:val="24"/>
        </w:rPr>
        <w:t>de este canal</w:t>
      </w:r>
      <w:r>
        <w:rPr>
          <w:rFonts w:ascii="Lucida Bright" w:hAnsi="Lucida Bright"/>
          <w:sz w:val="24"/>
          <w:szCs w:val="24"/>
        </w:rPr>
        <w:t>.</w:t>
      </w:r>
    </w:p>
    <w:p w:rsidR="008C00F7" w:rsidRDefault="008C00F7" w:rsidP="007C2A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C00F7" w:rsidRDefault="008C00F7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V</w:t>
      </w:r>
      <w:r w:rsidR="00324CED" w:rsidRPr="001F0E3C">
        <w:rPr>
          <w:rFonts w:ascii="Lucida Bright" w:hAnsi="Lucida Bright"/>
          <w:sz w:val="24"/>
          <w:szCs w:val="24"/>
        </w:rPr>
        <w:t>a</w:t>
      </w:r>
      <w:r>
        <w:rPr>
          <w:rFonts w:ascii="Lucida Bright" w:hAnsi="Lucida Bright"/>
          <w:sz w:val="24"/>
          <w:szCs w:val="24"/>
        </w:rPr>
        <w:t>mos a analizar esta semana una s</w:t>
      </w:r>
      <w:r w:rsidR="00324CED" w:rsidRPr="001F0E3C">
        <w:rPr>
          <w:rFonts w:ascii="Lucida Bright" w:hAnsi="Lucida Bright"/>
          <w:sz w:val="24"/>
          <w:szCs w:val="24"/>
        </w:rPr>
        <w:t>entencia</w:t>
      </w:r>
      <w:r>
        <w:rPr>
          <w:rFonts w:ascii="Lucida Bright" w:hAnsi="Lucida Bright"/>
          <w:sz w:val="24"/>
          <w:szCs w:val="24"/>
        </w:rPr>
        <w:t xml:space="preserve"> de </w:t>
      </w:r>
      <w:r w:rsidR="00324CED" w:rsidRPr="001F0E3C">
        <w:rPr>
          <w:rFonts w:ascii="Lucida Bright" w:hAnsi="Lucida Bright"/>
          <w:sz w:val="24"/>
          <w:szCs w:val="24"/>
        </w:rPr>
        <w:t xml:space="preserve">la </w:t>
      </w:r>
      <w:r w:rsidR="00324CED">
        <w:rPr>
          <w:rFonts w:ascii="Lucida Bright" w:hAnsi="Lucida Bright"/>
          <w:sz w:val="24"/>
          <w:szCs w:val="24"/>
        </w:rPr>
        <w:t>Suprema Corte</w:t>
      </w:r>
      <w:r w:rsidR="00324CED" w:rsidRPr="001F0E3C">
        <w:rPr>
          <w:rFonts w:ascii="Lucida Bright" w:hAnsi="Lucida Bright"/>
          <w:sz w:val="24"/>
          <w:szCs w:val="24"/>
        </w:rPr>
        <w:t xml:space="preserve"> relacionada con la indemnización por daño moral</w:t>
      </w:r>
      <w:r>
        <w:rPr>
          <w:rFonts w:ascii="Lucida Bright" w:hAnsi="Lucida Bright"/>
          <w:sz w:val="24"/>
          <w:szCs w:val="24"/>
        </w:rPr>
        <w:t>. U</w:t>
      </w:r>
      <w:r w:rsidR="00324CED" w:rsidRPr="001F0E3C">
        <w:rPr>
          <w:rFonts w:ascii="Lucida Bright" w:hAnsi="Lucida Bright"/>
          <w:sz w:val="24"/>
          <w:szCs w:val="24"/>
        </w:rPr>
        <w:t>n caso ocurrido en Chihuahua en el 2012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en donde una mujer tuvo un parto de gemelos en una clín</w:t>
      </w:r>
      <w:r>
        <w:rPr>
          <w:rFonts w:ascii="Lucida Bright" w:hAnsi="Lucida Bright"/>
          <w:sz w:val="24"/>
          <w:szCs w:val="24"/>
        </w:rPr>
        <w:t>ica del IMSS. R</w:t>
      </w:r>
      <w:r w:rsidR="00324CED" w:rsidRPr="001F0E3C">
        <w:rPr>
          <w:rFonts w:ascii="Lucida Bright" w:hAnsi="Lucida Bright"/>
          <w:sz w:val="24"/>
          <w:szCs w:val="24"/>
        </w:rPr>
        <w:t>esultó que uno de los recién nacidos tuvo problemas para respirar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estuvo dos días en observación</w:t>
      </w:r>
      <w:r>
        <w:rPr>
          <w:rFonts w:ascii="Lucida Bright" w:hAnsi="Lucida Bright"/>
          <w:sz w:val="24"/>
          <w:szCs w:val="24"/>
        </w:rPr>
        <w:t xml:space="preserve">, se le </w:t>
      </w:r>
      <w:r w:rsidR="000A188D">
        <w:rPr>
          <w:rFonts w:ascii="Lucida Bright" w:hAnsi="Lucida Bright"/>
          <w:sz w:val="24"/>
          <w:szCs w:val="24"/>
        </w:rPr>
        <w:t>dio</w:t>
      </w:r>
      <w:r w:rsidR="00324CED" w:rsidRPr="001F0E3C">
        <w:rPr>
          <w:rFonts w:ascii="Lucida Bright" w:hAnsi="Lucida Bright"/>
          <w:sz w:val="24"/>
          <w:szCs w:val="24"/>
        </w:rPr>
        <w:t xml:space="preserve"> de alta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le prescribieron un tratamiento con antibióticos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salió del hospital</w:t>
      </w:r>
      <w:r>
        <w:rPr>
          <w:rFonts w:ascii="Lucida Bright" w:hAnsi="Lucida Bright"/>
          <w:sz w:val="24"/>
          <w:szCs w:val="24"/>
        </w:rPr>
        <w:t>;</w:t>
      </w:r>
      <w:r w:rsidR="00324CED" w:rsidRPr="001F0E3C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 e</w:t>
      </w:r>
      <w:r w:rsidR="00324CED" w:rsidRPr="001F0E3C">
        <w:rPr>
          <w:rFonts w:ascii="Lucida Bright" w:hAnsi="Lucida Bright"/>
          <w:sz w:val="24"/>
          <w:szCs w:val="24"/>
        </w:rPr>
        <w:t>l pequeño al presentar coloración morada en sus labios y extremidades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fue llevado nuevamente por sus padres al hospital en </w:t>
      </w:r>
      <w:r>
        <w:rPr>
          <w:rFonts w:ascii="Lucida Bright" w:hAnsi="Lucida Bright"/>
          <w:sz w:val="24"/>
          <w:szCs w:val="24"/>
        </w:rPr>
        <w:t>donde el médico en turno aseguró</w:t>
      </w:r>
      <w:r w:rsidR="00324CED" w:rsidRPr="001F0E3C">
        <w:rPr>
          <w:rFonts w:ascii="Lucida Bright" w:hAnsi="Lucida Bright"/>
          <w:sz w:val="24"/>
          <w:szCs w:val="24"/>
        </w:rPr>
        <w:t xml:space="preserve"> que el bebé estaba bien pero no</w:t>
      </w:r>
      <w:r>
        <w:rPr>
          <w:rFonts w:ascii="Lucida Bright" w:hAnsi="Lucida Bright"/>
          <w:sz w:val="24"/>
          <w:szCs w:val="24"/>
        </w:rPr>
        <w:t xml:space="preserve">, esté chiquito murió poco después. 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C00F7" w:rsidRDefault="008C00F7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24CED" w:rsidRPr="001F0E3C">
        <w:rPr>
          <w:rFonts w:ascii="Lucida Bright" w:hAnsi="Lucida Bright"/>
          <w:sz w:val="24"/>
          <w:szCs w:val="24"/>
        </w:rPr>
        <w:t>a familia interpuso una queja administrativa por negligencia médica</w:t>
      </w:r>
      <w:r>
        <w:rPr>
          <w:rFonts w:ascii="Lucida Bright" w:hAnsi="Lucida Bright"/>
          <w:sz w:val="24"/>
          <w:szCs w:val="24"/>
        </w:rPr>
        <w:t>. L</w:t>
      </w:r>
      <w:r w:rsidR="00324CED" w:rsidRPr="001F0E3C">
        <w:rPr>
          <w:rFonts w:ascii="Lucida Bright" w:hAnsi="Lucida Bright"/>
          <w:sz w:val="24"/>
          <w:szCs w:val="24"/>
        </w:rPr>
        <w:t>a respue</w:t>
      </w:r>
      <w:r>
        <w:rPr>
          <w:rFonts w:ascii="Lucida Bright" w:hAnsi="Lucida Bright"/>
          <w:sz w:val="24"/>
          <w:szCs w:val="24"/>
        </w:rPr>
        <w:t>sta del IMSS</w:t>
      </w:r>
      <w:r w:rsidR="00324CED" w:rsidRPr="001F0E3C">
        <w:rPr>
          <w:rFonts w:ascii="Lucida Bright" w:hAnsi="Lucida Bright"/>
          <w:sz w:val="24"/>
          <w:szCs w:val="24"/>
        </w:rPr>
        <w:t xml:space="preserve"> fue una indemnización de un poco más de</w:t>
      </w:r>
      <w:r>
        <w:rPr>
          <w:rFonts w:ascii="Lucida Bright" w:hAnsi="Lucida Bright"/>
          <w:sz w:val="24"/>
          <w:szCs w:val="24"/>
        </w:rPr>
        <w:t xml:space="preserve"> un millón de pesos. E</w:t>
      </w:r>
      <w:r w:rsidR="00324CED" w:rsidRPr="001F0E3C">
        <w:rPr>
          <w:rFonts w:ascii="Lucida Bright" w:hAnsi="Lucida Bright"/>
          <w:sz w:val="24"/>
          <w:szCs w:val="24"/>
        </w:rPr>
        <w:t>n un segundo momento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la familia decidió interponer la reclamación en busca de la reparación integral por daño moral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la que rechazó el </w:t>
      </w:r>
      <w:r>
        <w:rPr>
          <w:rFonts w:ascii="Lucida Bright" w:hAnsi="Lucida Bright"/>
          <w:sz w:val="24"/>
          <w:szCs w:val="24"/>
        </w:rPr>
        <w:t>IMSS. Lo mismo ocurrió en el Tribunal de Justicia F</w:t>
      </w:r>
      <w:r w:rsidR="00324CED" w:rsidRPr="001F0E3C">
        <w:rPr>
          <w:rFonts w:ascii="Lucida Bright" w:hAnsi="Lucida Bright"/>
          <w:sz w:val="24"/>
          <w:szCs w:val="24"/>
        </w:rPr>
        <w:t xml:space="preserve">iscal y </w:t>
      </w:r>
      <w:r>
        <w:rPr>
          <w:rFonts w:ascii="Lucida Bright" w:hAnsi="Lucida Bright"/>
          <w:sz w:val="24"/>
          <w:szCs w:val="24"/>
        </w:rPr>
        <w:t>A</w:t>
      </w:r>
      <w:r w:rsidR="00324CED" w:rsidRPr="001F0E3C">
        <w:rPr>
          <w:rFonts w:ascii="Lucida Bright" w:hAnsi="Lucida Bright"/>
          <w:sz w:val="24"/>
          <w:szCs w:val="24"/>
        </w:rPr>
        <w:t>dministrativa</w:t>
      </w:r>
      <w:r>
        <w:rPr>
          <w:rFonts w:ascii="Lucida Bright" w:hAnsi="Lucida Bright"/>
          <w:sz w:val="24"/>
          <w:szCs w:val="24"/>
        </w:rPr>
        <w:t xml:space="preserve">, </w:t>
      </w:r>
      <w:r w:rsidR="00324CED" w:rsidRPr="001F0E3C">
        <w:rPr>
          <w:rFonts w:ascii="Lucida Bright" w:hAnsi="Lucida Bright"/>
          <w:sz w:val="24"/>
          <w:szCs w:val="24"/>
        </w:rPr>
        <w:t xml:space="preserve">es así que la </w:t>
      </w:r>
      <w:r w:rsidR="00324CED">
        <w:rPr>
          <w:rFonts w:ascii="Lucida Bright" w:hAnsi="Lucida Bright"/>
          <w:sz w:val="24"/>
          <w:szCs w:val="24"/>
        </w:rPr>
        <w:t>Segunda Sala</w:t>
      </w:r>
      <w:r w:rsidR="00324CED" w:rsidRPr="001F0E3C">
        <w:rPr>
          <w:rFonts w:ascii="Lucida Bright" w:hAnsi="Lucida Bright"/>
          <w:sz w:val="24"/>
          <w:szCs w:val="24"/>
        </w:rPr>
        <w:t xml:space="preserve"> de la </w:t>
      </w:r>
      <w:r w:rsidR="00324CE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</w:t>
      </w:r>
      <w:r>
        <w:rPr>
          <w:rFonts w:ascii="Lucida Bright" w:hAnsi="Lucida Bright"/>
          <w:sz w:val="24"/>
          <w:szCs w:val="24"/>
        </w:rPr>
        <w:t>jerció su facultad de atracción.</w:t>
      </w:r>
    </w:p>
    <w:p w:rsidR="008C00F7" w:rsidRDefault="008C00F7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entrevista el Licenciado Juan Jaime González V</w:t>
      </w:r>
      <w:r w:rsidR="00324CED" w:rsidRPr="001F0E3C">
        <w:rPr>
          <w:rFonts w:ascii="Lucida Bright" w:hAnsi="Lucida Bright"/>
          <w:sz w:val="24"/>
          <w:szCs w:val="24"/>
        </w:rPr>
        <w:t>aras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secretario de estudio y cuenta nos habla de este caso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se refiere a los derechos que estuvieron en juego y el papel de la </w:t>
      </w:r>
      <w:r w:rsidR="00324CE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</w:t>
      </w:r>
    </w:p>
    <w:p w:rsidR="008C00F7" w:rsidRDefault="008C00F7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C00F7" w:rsidRDefault="008C00F7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324CED" w:rsidRPr="001F0E3C">
        <w:rPr>
          <w:rFonts w:ascii="Lucida Bright" w:hAnsi="Lucida Bright"/>
          <w:sz w:val="24"/>
          <w:szCs w:val="24"/>
        </w:rPr>
        <w:t>iene</w:t>
      </w:r>
      <w:r>
        <w:rPr>
          <w:rFonts w:ascii="Lucida Bright" w:hAnsi="Lucida Bright"/>
          <w:sz w:val="24"/>
          <w:szCs w:val="24"/>
        </w:rPr>
        <w:t>n</w:t>
      </w:r>
      <w:r w:rsidR="00324CED" w:rsidRPr="001F0E3C">
        <w:rPr>
          <w:rFonts w:ascii="Lucida Bright" w:hAnsi="Lucida Bright"/>
          <w:sz w:val="24"/>
          <w:szCs w:val="24"/>
        </w:rPr>
        <w:t xml:space="preserve"> como alcance</w:t>
      </w:r>
      <w:r>
        <w:rPr>
          <w:rFonts w:ascii="Lucida Bright" w:hAnsi="Lucida Bright"/>
          <w:sz w:val="24"/>
          <w:szCs w:val="24"/>
        </w:rPr>
        <w:t xml:space="preserve"> que</w:t>
      </w:r>
      <w:r w:rsidR="00324CED" w:rsidRPr="001F0E3C">
        <w:rPr>
          <w:rFonts w:ascii="Lucida Bright" w:hAnsi="Lucida Bright"/>
          <w:sz w:val="24"/>
          <w:szCs w:val="24"/>
        </w:rPr>
        <w:t xml:space="preserve"> el ciudadano conozca sus derechos que sepa que tiene recursos a su alcance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puede</w:t>
      </w:r>
      <w:r>
        <w:rPr>
          <w:rFonts w:ascii="Lucida Bright" w:hAnsi="Lucida Bright"/>
          <w:sz w:val="24"/>
          <w:szCs w:val="24"/>
        </w:rPr>
        <w:t xml:space="preserve"> empoderarse</w:t>
      </w:r>
      <w:r w:rsidR="00324CED" w:rsidRPr="001F0E3C">
        <w:rPr>
          <w:rFonts w:ascii="Lucida Bright" w:hAnsi="Lucida Bright"/>
          <w:sz w:val="24"/>
          <w:szCs w:val="24"/>
        </w:rPr>
        <w:t xml:space="preserve"> y que sepa </w:t>
      </w:r>
      <w:r>
        <w:rPr>
          <w:rFonts w:ascii="Lucida Bright" w:hAnsi="Lucida Bright"/>
          <w:sz w:val="24"/>
          <w:szCs w:val="24"/>
        </w:rPr>
        <w:t>a</w:t>
      </w:r>
      <w:r w:rsidR="00324CED" w:rsidRPr="001F0E3C">
        <w:rPr>
          <w:rFonts w:ascii="Lucida Bright" w:hAnsi="Lucida Bright"/>
          <w:sz w:val="24"/>
          <w:szCs w:val="24"/>
        </w:rPr>
        <w:t>demás que existen muchas posibilidades para poder obtener una reparación por este tipo de casos</w:t>
      </w:r>
      <w:r>
        <w:rPr>
          <w:rFonts w:ascii="Lucida Bright" w:hAnsi="Lucida Bright"/>
          <w:sz w:val="24"/>
          <w:szCs w:val="24"/>
        </w:rPr>
        <w:t>. Q</w:t>
      </w:r>
      <w:r w:rsidR="00324CED" w:rsidRPr="001F0E3C">
        <w:rPr>
          <w:rFonts w:ascii="Lucida Bright" w:hAnsi="Lucida Bright"/>
          <w:sz w:val="24"/>
          <w:szCs w:val="24"/>
        </w:rPr>
        <w:t>ue no se agota en una cuestión legal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sino que también tenemos una gama de recursos a los que tiene d</w:t>
      </w:r>
      <w:r>
        <w:rPr>
          <w:rFonts w:ascii="Lucida Bright" w:hAnsi="Lucida Bright"/>
          <w:sz w:val="24"/>
          <w:szCs w:val="24"/>
        </w:rPr>
        <w:t>erecho constitucionalmente y que</w:t>
      </w:r>
      <w:r w:rsidR="00324CED" w:rsidRPr="001F0E3C">
        <w:rPr>
          <w:rFonts w:ascii="Lucida Bright" w:hAnsi="Lucida Bright"/>
          <w:sz w:val="24"/>
          <w:szCs w:val="24"/>
        </w:rPr>
        <w:t xml:space="preserve"> y que tiene derecho a que se le repare no sólo el daño material que </w:t>
      </w:r>
      <w:r w:rsidR="00324CED" w:rsidRPr="001F0E3C">
        <w:rPr>
          <w:rFonts w:ascii="Lucida Bright" w:hAnsi="Lucida Bright"/>
          <w:sz w:val="24"/>
          <w:szCs w:val="24"/>
        </w:rPr>
        <w:lastRenderedPageBreak/>
        <w:t>todos conocemos por la pérdida de un menor en términos digamos personales</w:t>
      </w:r>
      <w:r>
        <w:rPr>
          <w:rFonts w:ascii="Lucida Bright" w:hAnsi="Lucida Bright"/>
          <w:sz w:val="24"/>
          <w:szCs w:val="24"/>
        </w:rPr>
        <w:t>, sino también todo,</w:t>
      </w:r>
      <w:r w:rsidR="00324CED" w:rsidRPr="001F0E3C">
        <w:rPr>
          <w:rFonts w:ascii="Lucida Bright" w:hAnsi="Lucida Bright"/>
          <w:sz w:val="24"/>
          <w:szCs w:val="24"/>
        </w:rPr>
        <w:t xml:space="preserve"> que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todos aquellos gastos que se erogaron para tratar de restablecer las cosas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gastos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psicólogos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psiquiatras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todo el daño que recibió en su integridad en su integridad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en su honor</w:t>
      </w:r>
      <w:r>
        <w:rPr>
          <w:rFonts w:ascii="Lucida Bright" w:hAnsi="Lucida Bright"/>
          <w:sz w:val="24"/>
          <w:szCs w:val="24"/>
        </w:rPr>
        <w:t xml:space="preserve">, </w:t>
      </w:r>
      <w:r w:rsidR="00324CED" w:rsidRPr="001F0E3C">
        <w:rPr>
          <w:rFonts w:ascii="Lucida Bright" w:hAnsi="Lucida Bright"/>
          <w:sz w:val="24"/>
          <w:szCs w:val="24"/>
        </w:rPr>
        <w:t>en sus posiciones tiene derecho a que le sea restaurado a través de una indemnización que debe ser justa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817F1" w:rsidRDefault="008C00F7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324CED" w:rsidRPr="001F0E3C">
        <w:rPr>
          <w:rFonts w:ascii="Lucida Bright" w:hAnsi="Lucida Bright"/>
          <w:sz w:val="24"/>
          <w:szCs w:val="24"/>
        </w:rPr>
        <w:t xml:space="preserve"> antes de llegar este asunto a la </w:t>
      </w:r>
      <w:r w:rsidR="00324CE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como les había dicho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ya había habido una indemnización por parte </w:t>
      </w:r>
      <w:r>
        <w:rPr>
          <w:rFonts w:ascii="Lucida Bright" w:hAnsi="Lucida Bright"/>
          <w:sz w:val="24"/>
          <w:szCs w:val="24"/>
        </w:rPr>
        <w:t>del IMSS,</w:t>
      </w:r>
      <w:r w:rsidR="00324CED" w:rsidRPr="001F0E3C">
        <w:rPr>
          <w:rFonts w:ascii="Lucida Bright" w:hAnsi="Lucida Bright"/>
          <w:sz w:val="24"/>
          <w:szCs w:val="24"/>
        </w:rPr>
        <w:t xml:space="preserve"> pero ésta no representó una reparación integral</w:t>
      </w:r>
      <w:r>
        <w:rPr>
          <w:rFonts w:ascii="Lucida Bright" w:hAnsi="Lucida Bright"/>
          <w:sz w:val="24"/>
          <w:szCs w:val="24"/>
        </w:rPr>
        <w:t>. S</w:t>
      </w:r>
      <w:r w:rsidR="00E817F1">
        <w:rPr>
          <w:rFonts w:ascii="Lucida Bright" w:hAnsi="Lucida Bright"/>
          <w:sz w:val="24"/>
          <w:szCs w:val="24"/>
        </w:rPr>
        <w:t>obre esto nos comenta el L</w:t>
      </w:r>
      <w:r w:rsidR="00324CED" w:rsidRPr="001F0E3C">
        <w:rPr>
          <w:rFonts w:ascii="Lucida Bright" w:hAnsi="Lucida Bright"/>
          <w:sz w:val="24"/>
          <w:szCs w:val="24"/>
        </w:rPr>
        <w:t>ice</w:t>
      </w:r>
      <w:r w:rsidR="00E817F1">
        <w:rPr>
          <w:rFonts w:ascii="Lucida Bright" w:hAnsi="Lucida Bright"/>
          <w:sz w:val="24"/>
          <w:szCs w:val="24"/>
        </w:rPr>
        <w:t>nciado Juan Jaime González V</w:t>
      </w:r>
      <w:r w:rsidR="00324CED" w:rsidRPr="001F0E3C">
        <w:rPr>
          <w:rFonts w:ascii="Lucida Bright" w:hAnsi="Lucida Bright"/>
          <w:sz w:val="24"/>
          <w:szCs w:val="24"/>
        </w:rPr>
        <w:t>aras</w:t>
      </w:r>
      <w:r w:rsidR="00E817F1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secretario de estudio y cuenta de la </w:t>
      </w:r>
      <w:r w:rsidR="00324CED">
        <w:rPr>
          <w:rFonts w:ascii="Lucida Bright" w:hAnsi="Lucida Bright"/>
          <w:sz w:val="24"/>
          <w:szCs w:val="24"/>
        </w:rPr>
        <w:t>Corte</w:t>
      </w:r>
      <w:r w:rsidR="00E817F1">
        <w:rPr>
          <w:rFonts w:ascii="Lucida Bright" w:hAnsi="Lucida Bright"/>
          <w:sz w:val="24"/>
          <w:szCs w:val="24"/>
        </w:rPr>
        <w:t>.</w:t>
      </w:r>
    </w:p>
    <w:p w:rsidR="00E817F1" w:rsidRDefault="00E817F1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24CED" w:rsidRPr="001F0E3C">
        <w:rPr>
          <w:rFonts w:ascii="Lucida Bright" w:hAnsi="Lucida Bright"/>
          <w:sz w:val="24"/>
          <w:szCs w:val="24"/>
        </w:rPr>
        <w:t>e pagaron una parte</w:t>
      </w:r>
      <w:r>
        <w:rPr>
          <w:rFonts w:ascii="Lucida Bright" w:hAnsi="Lucida Bright"/>
          <w:sz w:val="24"/>
          <w:szCs w:val="24"/>
        </w:rPr>
        <w:t>, es decir,</w:t>
      </w:r>
      <w:r w:rsidR="00324CED" w:rsidRPr="001F0E3C">
        <w:rPr>
          <w:rFonts w:ascii="Lucida Bright" w:hAnsi="Lucida Bright"/>
          <w:sz w:val="24"/>
          <w:szCs w:val="24"/>
        </w:rPr>
        <w:t xml:space="preserve"> le pagaron una parte conforme a lo que dispone un reglamento</w:t>
      </w:r>
      <w:r>
        <w:rPr>
          <w:rFonts w:ascii="Lucida Bright" w:hAnsi="Lucida Bright"/>
          <w:sz w:val="24"/>
          <w:szCs w:val="24"/>
        </w:rPr>
        <w:t>, y</w:t>
      </w:r>
      <w:r w:rsidR="00324CED" w:rsidRPr="001F0E3C">
        <w:rPr>
          <w:rFonts w:ascii="Lucida Bright" w:hAnsi="Lucida Bright"/>
          <w:sz w:val="24"/>
          <w:szCs w:val="24"/>
        </w:rPr>
        <w:t xml:space="preserve"> esa parte no abarca toda esta gama de cuestiones de daño moral</w:t>
      </w:r>
      <w:r>
        <w:rPr>
          <w:rFonts w:ascii="Lucida Bright" w:hAnsi="Lucida Bright"/>
          <w:sz w:val="24"/>
          <w:szCs w:val="24"/>
        </w:rPr>
        <w:t>;</w:t>
      </w:r>
      <w:r w:rsidR="00324CED" w:rsidRPr="001F0E3C">
        <w:rPr>
          <w:rFonts w:ascii="Lucida Bright" w:hAnsi="Lucida Bright"/>
          <w:sz w:val="24"/>
          <w:szCs w:val="24"/>
        </w:rPr>
        <w:t xml:space="preserve"> es decir del sufrimiento que vivió en su honor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en su</w:t>
      </w:r>
      <w:r>
        <w:rPr>
          <w:rFonts w:ascii="Lucida Bright" w:hAnsi="Lucida Bright"/>
          <w:sz w:val="24"/>
          <w:szCs w:val="24"/>
        </w:rPr>
        <w:t xml:space="preserve"> </w:t>
      </w:r>
      <w:r w:rsidR="00324CED" w:rsidRPr="001F0E3C">
        <w:rPr>
          <w:rFonts w:ascii="Lucida Bright" w:hAnsi="Lucida Bright"/>
          <w:sz w:val="24"/>
          <w:szCs w:val="24"/>
        </w:rPr>
        <w:t>decor</w:t>
      </w:r>
      <w:r>
        <w:rPr>
          <w:rFonts w:ascii="Lucida Bright" w:hAnsi="Lucida Bright"/>
          <w:sz w:val="24"/>
          <w:szCs w:val="24"/>
        </w:rPr>
        <w:t>o</w:t>
      </w:r>
      <w:r w:rsidR="00324CED" w:rsidRPr="001F0E3C">
        <w:rPr>
          <w:rFonts w:ascii="Lucida Bright" w:hAnsi="Lucida Bright"/>
          <w:sz w:val="24"/>
          <w:szCs w:val="24"/>
        </w:rPr>
        <w:t xml:space="preserve"> en su contexto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todo esto que vivió la madre al perder a su menor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sino únicamente le pagaron digamos un monto tasado en </w:t>
      </w:r>
      <w:r w:rsidR="00324CED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por la pérdida de</w:t>
      </w:r>
      <w:r>
        <w:rPr>
          <w:rFonts w:ascii="Lucida Bright" w:hAnsi="Lucida Bright"/>
          <w:sz w:val="24"/>
          <w:szCs w:val="24"/>
        </w:rPr>
        <w:t xml:space="preserve">l menor, es decir, </w:t>
      </w:r>
      <w:r w:rsidR="00324CED" w:rsidRPr="001F0E3C">
        <w:rPr>
          <w:rFonts w:ascii="Lucida Bright" w:hAnsi="Lucida Bright"/>
          <w:sz w:val="24"/>
          <w:szCs w:val="24"/>
        </w:rPr>
        <w:t xml:space="preserve">conforme </w:t>
      </w:r>
      <w:r>
        <w:rPr>
          <w:rFonts w:ascii="Lucida Bright" w:hAnsi="Lucida Bright"/>
          <w:sz w:val="24"/>
          <w:szCs w:val="24"/>
        </w:rPr>
        <w:t xml:space="preserve">a </w:t>
      </w:r>
      <w:r w:rsidR="00324CED" w:rsidRPr="001F0E3C">
        <w:rPr>
          <w:rFonts w:ascii="Lucida Bright" w:hAnsi="Lucida Bright"/>
          <w:sz w:val="24"/>
          <w:szCs w:val="24"/>
        </w:rPr>
        <w:t xml:space="preserve">la Ley Federal Trabajo va a sonar muy </w:t>
      </w:r>
      <w:r>
        <w:rPr>
          <w:rFonts w:ascii="Lucida Bright" w:hAnsi="Lucida Bright"/>
          <w:sz w:val="24"/>
          <w:szCs w:val="24"/>
        </w:rPr>
        <w:t>feo y digamos</w:t>
      </w:r>
      <w:r w:rsidR="00324CED" w:rsidRPr="001F0E3C">
        <w:rPr>
          <w:rFonts w:ascii="Lucida Bright" w:hAnsi="Lucida Bright"/>
          <w:sz w:val="24"/>
          <w:szCs w:val="24"/>
        </w:rPr>
        <w:t xml:space="preserve"> muy rudo</w:t>
      </w:r>
      <w:r>
        <w:rPr>
          <w:rFonts w:ascii="Lucida Bright" w:hAnsi="Lucida Bright"/>
          <w:sz w:val="24"/>
          <w:szCs w:val="24"/>
        </w:rPr>
        <w:t>, p</w:t>
      </w:r>
      <w:r w:rsidR="00324CED" w:rsidRPr="001F0E3C">
        <w:rPr>
          <w:rFonts w:ascii="Lucida Bright" w:hAnsi="Lucida Bright"/>
          <w:sz w:val="24"/>
          <w:szCs w:val="24"/>
        </w:rPr>
        <w:t xml:space="preserve">ero </w:t>
      </w:r>
      <w:r>
        <w:rPr>
          <w:rFonts w:ascii="Lucida Bright" w:hAnsi="Lucida Bright"/>
          <w:sz w:val="24"/>
          <w:szCs w:val="24"/>
        </w:rPr>
        <w:t>¿</w:t>
      </w:r>
      <w:r w:rsidR="00324CED" w:rsidRPr="001F0E3C">
        <w:rPr>
          <w:rFonts w:ascii="Lucida Bright" w:hAnsi="Lucida Bright"/>
          <w:sz w:val="24"/>
          <w:szCs w:val="24"/>
        </w:rPr>
        <w:t>cuánto cuesta una muerte</w:t>
      </w:r>
      <w:r>
        <w:rPr>
          <w:rFonts w:ascii="Lucida Bright" w:hAnsi="Lucida Bright"/>
          <w:sz w:val="24"/>
          <w:szCs w:val="24"/>
        </w:rPr>
        <w:t>?</w:t>
      </w:r>
      <w:r w:rsidR="00324CED" w:rsidRPr="001F0E3C">
        <w:rPr>
          <w:rFonts w:ascii="Lucida Bright" w:hAnsi="Lucida Bright"/>
          <w:sz w:val="24"/>
          <w:szCs w:val="24"/>
        </w:rPr>
        <w:t xml:space="preserve"> y esa muerte tiene un precio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ese precio </w:t>
      </w:r>
      <w:r>
        <w:rPr>
          <w:rFonts w:ascii="Lucida Bright" w:hAnsi="Lucida Bright"/>
          <w:sz w:val="24"/>
          <w:szCs w:val="24"/>
        </w:rPr>
        <w:t>fue el que se le</w:t>
      </w:r>
      <w:r w:rsidR="00324CED" w:rsidRPr="001F0E3C">
        <w:rPr>
          <w:rFonts w:ascii="Lucida Bright" w:hAnsi="Lucida Bright"/>
          <w:sz w:val="24"/>
          <w:szCs w:val="24"/>
        </w:rPr>
        <w:t xml:space="preserve"> pagó</w:t>
      </w:r>
      <w:r>
        <w:rPr>
          <w:rFonts w:ascii="Lucida Bright" w:hAnsi="Lucida Bright"/>
          <w:sz w:val="24"/>
          <w:szCs w:val="24"/>
        </w:rPr>
        <w:t>. D</w:t>
      </w:r>
      <w:r w:rsidR="00324CED" w:rsidRPr="001F0E3C">
        <w:rPr>
          <w:rFonts w:ascii="Lucida Bright" w:hAnsi="Lucida Bright"/>
          <w:sz w:val="24"/>
          <w:szCs w:val="24"/>
        </w:rPr>
        <w:t>igamos por la muerte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pero no tenía un pago</w:t>
      </w:r>
      <w:r>
        <w:rPr>
          <w:rFonts w:ascii="Lucida Bright" w:hAnsi="Lucida Bright"/>
          <w:sz w:val="24"/>
          <w:szCs w:val="24"/>
        </w:rPr>
        <w:t xml:space="preserve"> </w:t>
      </w:r>
      <w:r w:rsidR="00324CED" w:rsidRPr="001F0E3C">
        <w:rPr>
          <w:rFonts w:ascii="Lucida Bright" w:hAnsi="Lucida Bright"/>
          <w:sz w:val="24"/>
          <w:szCs w:val="24"/>
        </w:rPr>
        <w:t>por todo el sufrimiento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además será colateral y que existía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 todo lo que </w:t>
      </w:r>
      <w:r>
        <w:rPr>
          <w:rFonts w:ascii="Lucida Bright" w:hAnsi="Lucida Bright"/>
          <w:sz w:val="24"/>
          <w:szCs w:val="24"/>
        </w:rPr>
        <w:t>había</w:t>
      </w:r>
      <w:r w:rsidR="00324CED" w:rsidRPr="001F0E3C">
        <w:rPr>
          <w:rFonts w:ascii="Lucida Bright" w:hAnsi="Lucida Bright"/>
          <w:sz w:val="24"/>
          <w:szCs w:val="24"/>
        </w:rPr>
        <w:t xml:space="preserve"> vivido la madre por haber perdido a su menor hijo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817F1" w:rsidRDefault="00E817F1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24CED" w:rsidRPr="001F0E3C">
        <w:rPr>
          <w:rFonts w:ascii="Lucida Bright" w:hAnsi="Lucida Bright"/>
          <w:sz w:val="24"/>
          <w:szCs w:val="24"/>
        </w:rPr>
        <w:t>fectivamente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la </w:t>
      </w:r>
      <w:r w:rsidR="00324CED">
        <w:rPr>
          <w:rFonts w:ascii="Lucida Bright" w:hAnsi="Lucida Bright"/>
          <w:sz w:val="24"/>
          <w:szCs w:val="24"/>
        </w:rPr>
        <w:t>Corte</w:t>
      </w:r>
      <w:r w:rsidR="00324CED" w:rsidRPr="001F0E3C">
        <w:rPr>
          <w:rFonts w:ascii="Lucida Bright" w:hAnsi="Lucida Bright"/>
          <w:sz w:val="24"/>
          <w:szCs w:val="24"/>
        </w:rPr>
        <w:t xml:space="preserve"> no desconoce que el primer pago por daño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digamos personal del menor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es válido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pero interviene la </w:t>
      </w:r>
      <w:r w:rsidR="00324CED">
        <w:rPr>
          <w:rFonts w:ascii="Lucida Bright" w:hAnsi="Lucida Bright"/>
          <w:sz w:val="24"/>
          <w:szCs w:val="24"/>
        </w:rPr>
        <w:t>Corte</w:t>
      </w:r>
      <w:r w:rsidR="00324CED" w:rsidRPr="001F0E3C">
        <w:rPr>
          <w:rFonts w:ascii="Lucida Bright" w:hAnsi="Lucida Bright"/>
          <w:sz w:val="24"/>
          <w:szCs w:val="24"/>
        </w:rPr>
        <w:t xml:space="preserve"> para advertir que hay otro mecanismo a través del cual ese pago era digamos insuficiente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tenía derecho a otro indemnización y otras medidas de reparación en términos constitucionales y la </w:t>
      </w:r>
      <w:r w:rsidR="00324CED">
        <w:rPr>
          <w:rFonts w:ascii="Lucida Bright" w:hAnsi="Lucida Bright"/>
          <w:sz w:val="24"/>
          <w:szCs w:val="24"/>
        </w:rPr>
        <w:t>Corte</w:t>
      </w:r>
      <w:r w:rsidR="00324CED" w:rsidRPr="001F0E3C">
        <w:rPr>
          <w:rFonts w:ascii="Lucida Bright" w:hAnsi="Lucida Bright"/>
          <w:sz w:val="24"/>
          <w:szCs w:val="24"/>
        </w:rPr>
        <w:t xml:space="preserve"> interviene para </w:t>
      </w:r>
      <w:r>
        <w:rPr>
          <w:rFonts w:ascii="Lucida Bright" w:hAnsi="Lucida Bright"/>
          <w:sz w:val="24"/>
          <w:szCs w:val="24"/>
        </w:rPr>
        <w:t>decir, sin dejar</w:t>
      </w:r>
      <w:r w:rsidR="00324CED" w:rsidRPr="001F0E3C">
        <w:rPr>
          <w:rFonts w:ascii="Lucida Bright" w:hAnsi="Lucida Bright"/>
          <w:sz w:val="24"/>
          <w:szCs w:val="24"/>
        </w:rPr>
        <w:t>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sin dejar de reconocer este pago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tiene derecho a otros rubros que no te fueron cubiertos</w:t>
      </w:r>
      <w:r>
        <w:rPr>
          <w:rFonts w:ascii="Lucida Bright" w:hAnsi="Lucida Bright"/>
          <w:sz w:val="24"/>
          <w:szCs w:val="24"/>
        </w:rPr>
        <w:t xml:space="preserve"> a través del dinero que te pagó</w:t>
      </w:r>
      <w:r w:rsidR="00324CED" w:rsidRPr="001F0E3C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 xml:space="preserve">IMSS. 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C1AFD" w:rsidRDefault="00E817F1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Este es</w:t>
      </w:r>
      <w:r w:rsidR="00324CED" w:rsidRPr="001F0E3C">
        <w:rPr>
          <w:rFonts w:ascii="Lucida Bright" w:hAnsi="Lucida Bright"/>
          <w:sz w:val="24"/>
          <w:szCs w:val="24"/>
        </w:rPr>
        <w:t xml:space="preserve"> un caso muy sensible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definitivamente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se pierden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pierde un hijo en un embarazo gemelar por una negligencia médica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una ne</w:t>
      </w:r>
      <w:r>
        <w:rPr>
          <w:rFonts w:ascii="Lucida Bright" w:hAnsi="Lucida Bright"/>
          <w:sz w:val="24"/>
          <w:szCs w:val="24"/>
        </w:rPr>
        <w:t>gligencia médica que no calificó</w:t>
      </w:r>
      <w:r w:rsidR="00324CED" w:rsidRPr="001F0E3C">
        <w:rPr>
          <w:rFonts w:ascii="Lucida Bright" w:hAnsi="Lucida Bright"/>
          <w:sz w:val="24"/>
          <w:szCs w:val="24"/>
        </w:rPr>
        <w:t xml:space="preserve"> la </w:t>
      </w:r>
      <w:r w:rsidR="00324CE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calificó el propio Instituto Mexicano del Seguro Social a</w:t>
      </w:r>
      <w:r>
        <w:rPr>
          <w:rFonts w:ascii="Lucida Bright" w:hAnsi="Lucida Bright"/>
          <w:sz w:val="24"/>
          <w:szCs w:val="24"/>
        </w:rPr>
        <w:t xml:space="preserve">l resolver otro recurso. Es decir, el propio Instituto fue </w:t>
      </w:r>
      <w:r w:rsidR="00324CED" w:rsidRPr="001F0E3C">
        <w:rPr>
          <w:rFonts w:ascii="Lucida Bright" w:hAnsi="Lucida Bright"/>
          <w:sz w:val="24"/>
          <w:szCs w:val="24"/>
        </w:rPr>
        <w:t>quien reconoció que no se habían observado estos protocolos médicos</w:t>
      </w:r>
      <w:r>
        <w:rPr>
          <w:rFonts w:ascii="Lucida Bright" w:hAnsi="Lucida Bright"/>
          <w:sz w:val="24"/>
          <w:szCs w:val="24"/>
        </w:rPr>
        <w:t xml:space="preserve">, sin embargo, </w:t>
      </w:r>
      <w:r w:rsidR="00324CED" w:rsidRPr="001F0E3C">
        <w:rPr>
          <w:rFonts w:ascii="Lucida Bright" w:hAnsi="Lucida Bright"/>
          <w:sz w:val="24"/>
          <w:szCs w:val="24"/>
        </w:rPr>
        <w:t>en la parte de la reparación del daño</w:t>
      </w:r>
      <w:r>
        <w:rPr>
          <w:rFonts w:ascii="Lucida Bright" w:hAnsi="Lucida Bright"/>
          <w:sz w:val="24"/>
          <w:szCs w:val="24"/>
        </w:rPr>
        <w:t xml:space="preserve">, ya </w:t>
      </w:r>
      <w:r w:rsidR="00324CED" w:rsidRPr="001F0E3C">
        <w:rPr>
          <w:rFonts w:ascii="Lucida Bright" w:hAnsi="Lucida Bright"/>
          <w:sz w:val="24"/>
          <w:szCs w:val="24"/>
        </w:rPr>
        <w:t xml:space="preserve">únicamente </w:t>
      </w:r>
      <w:r>
        <w:rPr>
          <w:rFonts w:ascii="Lucida Bright" w:hAnsi="Lucida Bright"/>
          <w:sz w:val="24"/>
          <w:szCs w:val="24"/>
        </w:rPr>
        <w:t>otorgó indemnización</w:t>
      </w:r>
      <w:r w:rsidR="00324CED" w:rsidRPr="001F0E3C">
        <w:rPr>
          <w:rFonts w:ascii="Lucida Bright" w:hAnsi="Lucida Bright"/>
          <w:sz w:val="24"/>
          <w:szCs w:val="24"/>
        </w:rPr>
        <w:t xml:space="preserve"> por ciertos conceptos y es justamente donde la </w:t>
      </w:r>
      <w:r w:rsidR="00324CE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llega a</w:t>
      </w:r>
      <w:r w:rsidR="00324CED" w:rsidRPr="001F0E3C">
        <w:rPr>
          <w:rFonts w:ascii="Lucida Bright" w:hAnsi="Lucida Bright"/>
          <w:sz w:val="24"/>
          <w:szCs w:val="24"/>
        </w:rPr>
        <w:t xml:space="preserve">l caso interviene y entró dice tú ya reconociste que </w:t>
      </w:r>
      <w:r>
        <w:rPr>
          <w:rFonts w:ascii="Lucida Bright" w:hAnsi="Lucida Bright"/>
          <w:sz w:val="24"/>
          <w:szCs w:val="24"/>
        </w:rPr>
        <w:t>aquí hubo</w:t>
      </w:r>
      <w:r w:rsidR="00324CED" w:rsidRPr="001F0E3C">
        <w:rPr>
          <w:rFonts w:ascii="Lucida Bright" w:hAnsi="Lucida Bright"/>
          <w:sz w:val="24"/>
          <w:szCs w:val="24"/>
        </w:rPr>
        <w:t xml:space="preserve"> una negligencia médica</w:t>
      </w:r>
      <w:r>
        <w:rPr>
          <w:rFonts w:ascii="Lucida Bright" w:hAnsi="Lucida Bright"/>
          <w:sz w:val="24"/>
          <w:szCs w:val="24"/>
        </w:rPr>
        <w:t>,</w:t>
      </w:r>
      <w:r w:rsidR="007C1AFD">
        <w:rPr>
          <w:rFonts w:ascii="Lucida Bright" w:hAnsi="Lucida Bright"/>
          <w:sz w:val="24"/>
          <w:szCs w:val="24"/>
        </w:rPr>
        <w:t xml:space="preserve"> a través de cierto parámetro tu otorgaste una</w:t>
      </w:r>
      <w:r w:rsidR="00324CED" w:rsidRPr="001F0E3C">
        <w:rPr>
          <w:rFonts w:ascii="Lucida Bright" w:hAnsi="Lucida Bright"/>
          <w:sz w:val="24"/>
          <w:szCs w:val="24"/>
        </w:rPr>
        <w:t xml:space="preserve"> indemnización</w:t>
      </w:r>
      <w:r w:rsidR="007C1AFD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  <w:r w:rsidR="007C1AFD">
        <w:rPr>
          <w:rFonts w:ascii="Lucida Bright" w:hAnsi="Lucida Bright"/>
          <w:sz w:val="24"/>
          <w:szCs w:val="24"/>
        </w:rPr>
        <w:t xml:space="preserve">pero </w:t>
      </w:r>
      <w:r w:rsidR="00324CED" w:rsidRPr="001F0E3C">
        <w:rPr>
          <w:rFonts w:ascii="Lucida Bright" w:hAnsi="Lucida Bright"/>
          <w:sz w:val="24"/>
          <w:szCs w:val="24"/>
        </w:rPr>
        <w:t>existen otros rubros a los que también tiene derecho y é</w:t>
      </w:r>
      <w:r w:rsidR="007C1AFD">
        <w:rPr>
          <w:rFonts w:ascii="Lucida Bright" w:hAnsi="Lucida Bright"/>
          <w:sz w:val="24"/>
          <w:szCs w:val="24"/>
        </w:rPr>
        <w:t>ste y éste no son incompatibles. Si no hay que tratar de conjuntar</w:t>
      </w:r>
      <w:r w:rsidR="00324CED" w:rsidRPr="001F0E3C">
        <w:rPr>
          <w:rFonts w:ascii="Lucida Bright" w:hAnsi="Lucida Bright"/>
          <w:sz w:val="24"/>
          <w:szCs w:val="24"/>
        </w:rPr>
        <w:t>los para que puedas obtener la mejor reparación posible digamos</w:t>
      </w:r>
      <w:r w:rsidR="007C1AFD">
        <w:rPr>
          <w:rFonts w:ascii="Lucida Bright" w:hAnsi="Lucida Bright"/>
          <w:sz w:val="24"/>
          <w:szCs w:val="24"/>
        </w:rPr>
        <w:t>, c</w:t>
      </w:r>
      <w:r w:rsidR="00324CED" w:rsidRPr="001F0E3C">
        <w:rPr>
          <w:rFonts w:ascii="Lucida Bright" w:hAnsi="Lucida Bright"/>
          <w:sz w:val="24"/>
          <w:szCs w:val="24"/>
        </w:rPr>
        <w:t>on principios básicamente de justicia</w:t>
      </w:r>
      <w:r w:rsidR="007C1AFD">
        <w:rPr>
          <w:rFonts w:ascii="Lucida Bright" w:hAnsi="Lucida Bright"/>
          <w:sz w:val="24"/>
          <w:szCs w:val="24"/>
        </w:rPr>
        <w:t>.</w:t>
      </w:r>
    </w:p>
    <w:p w:rsidR="007C1AFD" w:rsidRDefault="007C1AF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F110A" w:rsidRDefault="007C1AF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¿Y</w:t>
      </w:r>
      <w:r w:rsidR="00324CED" w:rsidRPr="001F0E3C">
        <w:rPr>
          <w:rFonts w:ascii="Lucida Bright" w:hAnsi="Lucida Bright"/>
          <w:sz w:val="24"/>
          <w:szCs w:val="24"/>
        </w:rPr>
        <w:t xml:space="preserve"> cuál es el alcance de esta sentencia</w:t>
      </w:r>
      <w:r>
        <w:rPr>
          <w:rFonts w:ascii="Lucida Bright" w:hAnsi="Lucida Bright"/>
          <w:sz w:val="24"/>
          <w:szCs w:val="24"/>
        </w:rPr>
        <w:t>? B</w:t>
      </w:r>
      <w:r w:rsidR="00324CED" w:rsidRPr="001F0E3C">
        <w:rPr>
          <w:rFonts w:ascii="Lucida Bright" w:hAnsi="Lucida Bright"/>
          <w:sz w:val="24"/>
          <w:szCs w:val="24"/>
        </w:rPr>
        <w:t>ueno tenemos una serie de derechos</w:t>
      </w:r>
      <w:r>
        <w:rPr>
          <w:rFonts w:ascii="Lucida Bright" w:hAnsi="Lucida Bright"/>
          <w:sz w:val="24"/>
          <w:szCs w:val="24"/>
        </w:rPr>
        <w:t>. P</w:t>
      </w:r>
      <w:r w:rsidR="00324CED" w:rsidRPr="001F0E3C">
        <w:rPr>
          <w:rFonts w:ascii="Lucida Bright" w:hAnsi="Lucida Bright"/>
          <w:sz w:val="24"/>
          <w:szCs w:val="24"/>
        </w:rPr>
        <w:t>rincipalmente lo que es el derecho a la salud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tanto por la pérdida </w:t>
      </w:r>
      <w:r w:rsidR="00324CED" w:rsidRPr="001F0E3C">
        <w:rPr>
          <w:rFonts w:ascii="Lucida Bright" w:hAnsi="Lucida Bright"/>
          <w:sz w:val="24"/>
          <w:szCs w:val="24"/>
        </w:rPr>
        <w:lastRenderedPageBreak/>
        <w:t>del menor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como por las circunstancias por las que tuvo que pasar la madre</w:t>
      </w:r>
      <w:r>
        <w:rPr>
          <w:rFonts w:ascii="Lucida Bright" w:hAnsi="Lucida Bright"/>
          <w:sz w:val="24"/>
          <w:szCs w:val="24"/>
        </w:rPr>
        <w:t>, es decir, to</w:t>
      </w:r>
      <w:r w:rsidR="00324CED" w:rsidRPr="001F0E3C">
        <w:rPr>
          <w:rFonts w:ascii="Lucida Bright" w:hAnsi="Lucida Bright"/>
          <w:sz w:val="24"/>
          <w:szCs w:val="24"/>
        </w:rPr>
        <w:t>do el daño moral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sufrimiento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físico y emocional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le llevó la pérdida del menor</w:t>
      </w:r>
      <w:r>
        <w:rPr>
          <w:rFonts w:ascii="Lucida Bright" w:hAnsi="Lucida Bright"/>
          <w:sz w:val="24"/>
          <w:szCs w:val="24"/>
        </w:rPr>
        <w:t>. P</w:t>
      </w:r>
      <w:r w:rsidR="00324CED" w:rsidRPr="001F0E3C">
        <w:rPr>
          <w:rFonts w:ascii="Lucida Bright" w:hAnsi="Lucida Bright"/>
          <w:sz w:val="24"/>
          <w:szCs w:val="24"/>
        </w:rPr>
        <w:t>ero también tenemos que entender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la reparación integral es por sí mismo un derecho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>s importante que el auditorio comprenda que no sólo se violentaron estos derechos sustantivos que todos conocemos como es el derecho a la salud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sino que el derecho a </w:t>
      </w:r>
      <w:r>
        <w:rPr>
          <w:rFonts w:ascii="Lucida Bright" w:hAnsi="Lucida Bright"/>
          <w:sz w:val="24"/>
          <w:szCs w:val="24"/>
        </w:rPr>
        <w:t>ob</w:t>
      </w:r>
      <w:r w:rsidR="00324CED" w:rsidRPr="001F0E3C">
        <w:rPr>
          <w:rFonts w:ascii="Lucida Bright" w:hAnsi="Lucida Bright"/>
          <w:sz w:val="24"/>
          <w:szCs w:val="24"/>
        </w:rPr>
        <w:t xml:space="preserve">tener una </w:t>
      </w:r>
      <w:r>
        <w:rPr>
          <w:rFonts w:ascii="Lucida Bright" w:hAnsi="Lucida Bright"/>
          <w:sz w:val="24"/>
          <w:szCs w:val="24"/>
        </w:rPr>
        <w:t xml:space="preserve">reparación </w:t>
      </w:r>
      <w:r w:rsidR="00324CED" w:rsidRPr="001F0E3C">
        <w:rPr>
          <w:rFonts w:ascii="Lucida Bright" w:hAnsi="Lucida Bright"/>
          <w:sz w:val="24"/>
          <w:szCs w:val="24"/>
        </w:rPr>
        <w:t xml:space="preserve">justa por sí mismo es un derecho que se </w:t>
      </w:r>
      <w:r w:rsidR="00EF110A">
        <w:rPr>
          <w:rFonts w:ascii="Lucida Bright" w:hAnsi="Lucida Bright"/>
          <w:sz w:val="24"/>
          <w:szCs w:val="24"/>
        </w:rPr>
        <w:t>vio transgredido en este caso.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F110A" w:rsidRDefault="00EF110A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asunto llegó básicamente p</w:t>
      </w:r>
      <w:r w:rsidR="00324CED" w:rsidRPr="001F0E3C">
        <w:rPr>
          <w:rFonts w:ascii="Lucida Bright" w:hAnsi="Lucida Bright"/>
          <w:sz w:val="24"/>
          <w:szCs w:val="24"/>
        </w:rPr>
        <w:t xml:space="preserve">orque todos los tribunales inferiores tanto </w:t>
      </w:r>
      <w:r>
        <w:rPr>
          <w:rFonts w:ascii="Lucida Bright" w:hAnsi="Lucida Bright"/>
          <w:sz w:val="24"/>
          <w:szCs w:val="24"/>
        </w:rPr>
        <w:t>el Tribunal Ad</w:t>
      </w:r>
      <w:r w:rsidR="00324CED" w:rsidRPr="001F0E3C">
        <w:rPr>
          <w:rFonts w:ascii="Lucida Bright" w:hAnsi="Lucida Bright"/>
          <w:sz w:val="24"/>
          <w:szCs w:val="24"/>
        </w:rPr>
        <w:t xml:space="preserve">ministrativo como el </w:t>
      </w:r>
      <w:r w:rsidR="00324CED">
        <w:rPr>
          <w:rFonts w:ascii="Lucida Bright" w:hAnsi="Lucida Bright"/>
          <w:sz w:val="24"/>
          <w:szCs w:val="24"/>
        </w:rPr>
        <w:t>Tribunal Colegiado</w:t>
      </w:r>
      <w:r>
        <w:rPr>
          <w:rFonts w:ascii="Lucida Bright" w:hAnsi="Lucida Bright"/>
          <w:sz w:val="24"/>
          <w:szCs w:val="24"/>
        </w:rPr>
        <w:t>, determinaron</w:t>
      </w:r>
      <w:r w:rsidR="00324CED" w:rsidRPr="001F0E3C">
        <w:rPr>
          <w:rFonts w:ascii="Lucida Bright" w:hAnsi="Lucida Bright"/>
          <w:sz w:val="24"/>
          <w:szCs w:val="24"/>
        </w:rPr>
        <w:t xml:space="preserve"> que h</w:t>
      </w:r>
      <w:r>
        <w:rPr>
          <w:rFonts w:ascii="Lucida Bright" w:hAnsi="Lucida Bright"/>
          <w:sz w:val="24"/>
          <w:szCs w:val="24"/>
        </w:rPr>
        <w:t>abía</w:t>
      </w:r>
      <w:r w:rsidR="00324CED" w:rsidRPr="001F0E3C">
        <w:rPr>
          <w:rFonts w:ascii="Lucida Bright" w:hAnsi="Lucida Bright"/>
          <w:sz w:val="24"/>
          <w:szCs w:val="24"/>
        </w:rPr>
        <w:t xml:space="preserve"> una incompatibilidad en indemnizaciones en un recurso distinto al que se llevó a cabo y uno que tiene derecho constitucionalmente</w:t>
      </w:r>
      <w:r>
        <w:rPr>
          <w:rFonts w:ascii="Lucida Bright" w:hAnsi="Lucida Bright"/>
          <w:sz w:val="24"/>
          <w:szCs w:val="24"/>
        </w:rPr>
        <w:t xml:space="preserve">. Entonces le dijeron </w:t>
      </w:r>
      <w:r w:rsidR="00324CED" w:rsidRPr="001F0E3C">
        <w:rPr>
          <w:rFonts w:ascii="Lucida Bright" w:hAnsi="Lucida Bright"/>
          <w:sz w:val="24"/>
          <w:szCs w:val="24"/>
        </w:rPr>
        <w:t>si yo te pague en uno no te puedo pagar en otro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EF110A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324CED" w:rsidRPr="001F0E3C">
        <w:rPr>
          <w:rFonts w:ascii="Lucida Bright" w:hAnsi="Lucida Bright"/>
          <w:sz w:val="24"/>
          <w:szCs w:val="24"/>
        </w:rPr>
        <w:t xml:space="preserve">a </w:t>
      </w:r>
      <w:r w:rsidR="00324CED">
        <w:rPr>
          <w:rFonts w:ascii="Lucida Bright" w:hAnsi="Lucida Bright"/>
          <w:sz w:val="24"/>
          <w:szCs w:val="24"/>
        </w:rPr>
        <w:t>Corte</w:t>
      </w:r>
      <w:r w:rsidR="00324CED" w:rsidRPr="001F0E3C">
        <w:rPr>
          <w:rFonts w:ascii="Lucida Bright" w:hAnsi="Lucida Bright"/>
          <w:sz w:val="24"/>
          <w:szCs w:val="24"/>
        </w:rPr>
        <w:t xml:space="preserve"> tuvo el papel de sentarse en principio de justicia</w:t>
      </w:r>
      <w:r>
        <w:rPr>
          <w:rFonts w:ascii="Lucida Bright" w:hAnsi="Lucida Bright"/>
          <w:sz w:val="24"/>
          <w:szCs w:val="24"/>
        </w:rPr>
        <w:t>, y</w:t>
      </w:r>
      <w:r w:rsidR="00324CED" w:rsidRPr="001F0E3C">
        <w:rPr>
          <w:rFonts w:ascii="Lucida Bright" w:hAnsi="Lucida Bright"/>
          <w:sz w:val="24"/>
          <w:szCs w:val="24"/>
        </w:rPr>
        <w:t xml:space="preserve"> tratar de entender que una indemnización constitucional como la que tienen derecho las personas </w:t>
      </w:r>
      <w:r>
        <w:rPr>
          <w:rFonts w:ascii="Lucida Bright" w:hAnsi="Lucida Bright"/>
          <w:sz w:val="24"/>
          <w:szCs w:val="24"/>
        </w:rPr>
        <w:t>tiene un</w:t>
      </w:r>
      <w:r w:rsidR="00324CED" w:rsidRPr="001F0E3C">
        <w:rPr>
          <w:rFonts w:ascii="Lucida Bright" w:hAnsi="Lucida Bright"/>
          <w:sz w:val="24"/>
          <w:szCs w:val="24"/>
        </w:rPr>
        <w:t xml:space="preserve"> alcance mucho mayor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que aquel que</w:t>
      </w:r>
      <w:r w:rsidR="00324CED" w:rsidRPr="001F0E3C">
        <w:rPr>
          <w:rFonts w:ascii="Lucida Bright" w:hAnsi="Lucida Bright"/>
          <w:sz w:val="24"/>
          <w:szCs w:val="24"/>
        </w:rPr>
        <w:t xml:space="preserve"> le habían otorgado a través de un mecanismo legal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 xml:space="preserve">ntonces la </w:t>
      </w:r>
      <w:r w:rsidR="00324CE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dijo n</w:t>
      </w:r>
      <w:r w:rsidR="00324CED" w:rsidRPr="001F0E3C">
        <w:rPr>
          <w:rFonts w:ascii="Lucida Bright" w:hAnsi="Lucida Bright"/>
          <w:sz w:val="24"/>
          <w:szCs w:val="24"/>
        </w:rPr>
        <w:t>o importa que te ha</w:t>
      </w:r>
      <w:r w:rsidR="00C257B4">
        <w:rPr>
          <w:rFonts w:ascii="Lucida Bright" w:hAnsi="Lucida Bright"/>
          <w:sz w:val="24"/>
          <w:szCs w:val="24"/>
        </w:rPr>
        <w:t xml:space="preserve">yan </w:t>
      </w:r>
      <w:r w:rsidR="00324CED" w:rsidRPr="001F0E3C">
        <w:rPr>
          <w:rFonts w:ascii="Lucida Bright" w:hAnsi="Lucida Bright"/>
          <w:sz w:val="24"/>
          <w:szCs w:val="24"/>
        </w:rPr>
        <w:t>pagado este</w:t>
      </w:r>
      <w:r>
        <w:rPr>
          <w:rFonts w:ascii="Lucida Bright" w:hAnsi="Lucida Bright"/>
          <w:sz w:val="24"/>
          <w:szCs w:val="24"/>
        </w:rPr>
        <w:t>, esta</w:t>
      </w:r>
      <w:r w:rsidR="00324CED" w:rsidRPr="001F0E3C">
        <w:rPr>
          <w:rFonts w:ascii="Lucida Bright" w:hAnsi="Lucida Bright"/>
          <w:sz w:val="24"/>
          <w:szCs w:val="24"/>
        </w:rPr>
        <w:t xml:space="preserve"> indemnización tienes derecho a un concepto mucho más amplio</w:t>
      </w:r>
      <w:r w:rsidR="00C257B4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incluyendo el daño moral</w:t>
      </w:r>
      <w:r w:rsidR="00C257B4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es decir el sufrimiento emocional que ha vivido la madre por la pérdida del menor</w:t>
      </w:r>
      <w:r w:rsidR="00C257B4">
        <w:rPr>
          <w:rFonts w:ascii="Lucida Bright" w:hAnsi="Lucida Bright"/>
          <w:sz w:val="24"/>
          <w:szCs w:val="24"/>
        </w:rPr>
        <w:t>.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324CED" w:rsidRPr="001F0E3C">
        <w:rPr>
          <w:rFonts w:ascii="Lucida Bright" w:hAnsi="Lucida Bright"/>
          <w:sz w:val="24"/>
          <w:szCs w:val="24"/>
        </w:rPr>
        <w:t xml:space="preserve">gradecemos la participación del secretario de estudio y cuenta de la </w:t>
      </w:r>
      <w:r w:rsidR="00324CE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Juan Jaime González </w:t>
      </w:r>
      <w:r>
        <w:rPr>
          <w:rFonts w:ascii="Lucida Bright" w:hAnsi="Lucida Bright"/>
          <w:sz w:val="24"/>
          <w:szCs w:val="24"/>
        </w:rPr>
        <w:t>V</w:t>
      </w:r>
      <w:r w:rsidR="00324CED" w:rsidRPr="001F0E3C">
        <w:rPr>
          <w:rFonts w:ascii="Lucida Bright" w:hAnsi="Lucida Bright"/>
          <w:sz w:val="24"/>
          <w:szCs w:val="24"/>
        </w:rPr>
        <w:t>a</w:t>
      </w:r>
      <w:r w:rsidR="00324CED">
        <w:rPr>
          <w:rFonts w:ascii="Lucida Bright" w:hAnsi="Lucida Bright"/>
          <w:sz w:val="24"/>
          <w:szCs w:val="24"/>
        </w:rPr>
        <w:t>ras</w:t>
      </w:r>
      <w:r>
        <w:rPr>
          <w:rFonts w:ascii="Lucida Bright" w:hAnsi="Lucida Bright"/>
          <w:sz w:val="24"/>
          <w:szCs w:val="24"/>
        </w:rPr>
        <w:t>,</w:t>
      </w:r>
      <w:r w:rsidR="00324CED">
        <w:rPr>
          <w:rFonts w:ascii="Lucida Bright" w:hAnsi="Lucida Bright"/>
          <w:sz w:val="24"/>
          <w:szCs w:val="24"/>
        </w:rPr>
        <w:t xml:space="preserve"> quien nos habló del Amparo D</w:t>
      </w:r>
      <w:r>
        <w:rPr>
          <w:rFonts w:ascii="Lucida Bright" w:hAnsi="Lucida Bright"/>
          <w:sz w:val="24"/>
          <w:szCs w:val="24"/>
        </w:rPr>
        <w:t>irecto 6471</w:t>
      </w:r>
      <w:r w:rsidR="00324CED">
        <w:rPr>
          <w:rFonts w:ascii="Lucida Bright" w:hAnsi="Lucida Bright"/>
          <w:sz w:val="24"/>
          <w:szCs w:val="24"/>
        </w:rPr>
        <w:t>/</w:t>
      </w:r>
      <w:r w:rsidR="00324CED" w:rsidRPr="001F0E3C">
        <w:rPr>
          <w:rFonts w:ascii="Lucida Bright" w:hAnsi="Lucida Bright"/>
          <w:sz w:val="24"/>
          <w:szCs w:val="24"/>
        </w:rPr>
        <w:t>2016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resuelto por la </w:t>
      </w:r>
      <w:r w:rsidR="00324CED">
        <w:rPr>
          <w:rFonts w:ascii="Lucida Bright" w:hAnsi="Lucida Bright"/>
          <w:sz w:val="24"/>
          <w:szCs w:val="24"/>
        </w:rPr>
        <w:t>Segunda Sala</w:t>
      </w:r>
      <w:r w:rsidR="00324CED" w:rsidRPr="001F0E3C">
        <w:rPr>
          <w:rFonts w:ascii="Lucida Bright" w:hAnsi="Lucida Bright"/>
          <w:sz w:val="24"/>
          <w:szCs w:val="24"/>
        </w:rPr>
        <w:t xml:space="preserve"> de la </w:t>
      </w:r>
      <w:r w:rsidR="00324CE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.</w:t>
      </w: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324CED" w:rsidRPr="001F0E3C">
        <w:rPr>
          <w:rFonts w:ascii="Lucida Bright" w:hAnsi="Lucida Bright"/>
          <w:sz w:val="24"/>
          <w:szCs w:val="24"/>
        </w:rPr>
        <w:t xml:space="preserve">engo información para ustedes del </w:t>
      </w:r>
      <w:r w:rsidR="00324CED">
        <w:rPr>
          <w:rFonts w:ascii="Lucida Bright" w:hAnsi="Lucida Bright"/>
          <w:sz w:val="24"/>
          <w:szCs w:val="24"/>
        </w:rPr>
        <w:t>Pleno</w:t>
      </w:r>
      <w:r w:rsidR="00324CED" w:rsidRPr="001F0E3C">
        <w:rPr>
          <w:rFonts w:ascii="Lucida Bright" w:hAnsi="Lucida Bright"/>
          <w:sz w:val="24"/>
          <w:szCs w:val="24"/>
        </w:rPr>
        <w:t xml:space="preserve"> del </w:t>
      </w:r>
      <w:r w:rsidR="00324CE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>sta semana resolvió que por afectar de manera desproporcionada los derechos de la libre expresión y acceso a la información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son inconstitucionales cinco artículos del Código Penal de Nayarit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Víctor Manuel Ornelas nos informa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324CED" w:rsidRPr="001F0E3C">
        <w:rPr>
          <w:rFonts w:ascii="Lucida Bright" w:hAnsi="Lucida Bright"/>
          <w:sz w:val="24"/>
          <w:szCs w:val="24"/>
        </w:rPr>
        <w:t>delante Víctor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324CE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Román</w:t>
      </w:r>
      <w:r w:rsidR="00C257B4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amigos del </w:t>
      </w:r>
      <w:r w:rsidR="00C257B4">
        <w:rPr>
          <w:rFonts w:ascii="Lucida Bright" w:hAnsi="Lucida Bright"/>
          <w:sz w:val="24"/>
          <w:szCs w:val="24"/>
        </w:rPr>
        <w:t>a</w:t>
      </w:r>
      <w:r>
        <w:rPr>
          <w:rFonts w:ascii="Lucida Bright" w:hAnsi="Lucida Bright"/>
          <w:sz w:val="24"/>
          <w:szCs w:val="24"/>
        </w:rPr>
        <w:t>uditorio</w:t>
      </w:r>
      <w:r w:rsidRPr="001F0E3C">
        <w:rPr>
          <w:rFonts w:ascii="Lucida Bright" w:hAnsi="Lucida Bright"/>
          <w:sz w:val="24"/>
          <w:szCs w:val="24"/>
        </w:rPr>
        <w:t xml:space="preserve"> </w:t>
      </w:r>
      <w:r w:rsidR="00C257B4">
        <w:rPr>
          <w:rFonts w:ascii="Lucida Bright" w:hAnsi="Lucida Bright"/>
          <w:sz w:val="24"/>
          <w:szCs w:val="24"/>
        </w:rPr>
        <w:t>m</w:t>
      </w:r>
      <w:r w:rsidRPr="001F0E3C">
        <w:rPr>
          <w:rFonts w:ascii="Lucida Bright" w:hAnsi="Lucida Bright"/>
          <w:sz w:val="24"/>
          <w:szCs w:val="24"/>
        </w:rPr>
        <w:t>uy buenas tar</w:t>
      </w:r>
      <w:r w:rsidR="00C257B4">
        <w:rPr>
          <w:rFonts w:ascii="Lucida Bright" w:hAnsi="Lucida Bright"/>
          <w:sz w:val="24"/>
          <w:szCs w:val="24"/>
        </w:rPr>
        <w:t>des.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</w:t>
      </w:r>
      <w:r w:rsidR="00324CED" w:rsidRPr="001F0E3C">
        <w:rPr>
          <w:rFonts w:ascii="Lucida Bright" w:hAnsi="Lucida Bright"/>
          <w:sz w:val="24"/>
          <w:szCs w:val="24"/>
        </w:rPr>
        <w:t xml:space="preserve">ta semana la </w:t>
      </w:r>
      <w:r w:rsidR="00324CED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 xml:space="preserve"> declaró inconstitucional</w:t>
      </w:r>
      <w:r w:rsidR="00324CED" w:rsidRPr="001F0E3C">
        <w:rPr>
          <w:rFonts w:ascii="Lucida Bright" w:hAnsi="Lucida Bright"/>
          <w:sz w:val="24"/>
          <w:szCs w:val="24"/>
        </w:rPr>
        <w:t>es diversos artículos del Código Penal del Estado de Nayarit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tipifica</w:t>
      </w:r>
      <w:r>
        <w:rPr>
          <w:rFonts w:ascii="Lucida Bright" w:hAnsi="Lucida Bright"/>
          <w:sz w:val="24"/>
          <w:szCs w:val="24"/>
        </w:rPr>
        <w:t>ban</w:t>
      </w:r>
      <w:r w:rsidR="00324CED" w:rsidRPr="001F0E3C">
        <w:rPr>
          <w:rFonts w:ascii="Lucida Bright" w:hAnsi="Lucida Bright"/>
          <w:sz w:val="24"/>
          <w:szCs w:val="24"/>
        </w:rPr>
        <w:t xml:space="preserve"> el delito de calumnia al considerar que atentaban contra la libertad de expresión y el principio pro persona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además que no cumplían con el principio de taxatividad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 xml:space="preserve">scuchamos a los ministros Jorge Mario </w:t>
      </w:r>
      <w:r w:rsidR="00324CED">
        <w:rPr>
          <w:rFonts w:ascii="Lucida Bright" w:hAnsi="Lucida Bright"/>
          <w:sz w:val="24"/>
          <w:szCs w:val="24"/>
        </w:rPr>
        <w:t>Pardo Rebolledo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Norma Lucía </w:t>
      </w:r>
      <w:r w:rsidR="00324CED">
        <w:rPr>
          <w:rFonts w:ascii="Lucida Bright" w:hAnsi="Lucida Bright"/>
          <w:sz w:val="24"/>
          <w:szCs w:val="24"/>
        </w:rPr>
        <w:t>Piña</w:t>
      </w:r>
      <w:r w:rsidR="00324CED" w:rsidRPr="001F0E3C">
        <w:rPr>
          <w:rFonts w:ascii="Lucida Bright" w:hAnsi="Lucida Bright"/>
          <w:sz w:val="24"/>
          <w:szCs w:val="24"/>
        </w:rPr>
        <w:t xml:space="preserve"> Hernández y Eduardo Medina Mora</w:t>
      </w:r>
      <w:r>
        <w:rPr>
          <w:rFonts w:ascii="Lucida Bright" w:hAnsi="Lucida Bright"/>
          <w:sz w:val="24"/>
          <w:szCs w:val="24"/>
        </w:rPr>
        <w:t>.</w:t>
      </w: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24CED" w:rsidRPr="001F0E3C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El tipificar el delito de calumnia, representa un </w:t>
      </w:r>
      <w:r w:rsidR="00324CED" w:rsidRPr="001F0E3C">
        <w:rPr>
          <w:rFonts w:ascii="Lucida Bright" w:hAnsi="Lucida Bright"/>
          <w:sz w:val="24"/>
          <w:szCs w:val="24"/>
        </w:rPr>
        <w:t>atentado contra la libertad de expresión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así como el principio</w:t>
      </w:r>
      <w:r>
        <w:rPr>
          <w:rFonts w:ascii="Lucida Bright" w:hAnsi="Lucida Bright"/>
          <w:sz w:val="24"/>
          <w:szCs w:val="24"/>
        </w:rPr>
        <w:t xml:space="preserve"> </w:t>
      </w:r>
      <w:proofErr w:type="spellStart"/>
      <w:r>
        <w:rPr>
          <w:rFonts w:ascii="Lucida Bright" w:hAnsi="Lucida Bright"/>
          <w:sz w:val="24"/>
          <w:szCs w:val="24"/>
        </w:rPr>
        <w:t>pro</w:t>
      </w:r>
      <w:proofErr w:type="spellEnd"/>
      <w:r>
        <w:rPr>
          <w:rFonts w:ascii="Lucida Bright" w:hAnsi="Lucida Bright"/>
          <w:sz w:val="24"/>
          <w:szCs w:val="24"/>
        </w:rPr>
        <w:t xml:space="preserve"> persona. </w:t>
      </w: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324CED" w:rsidRPr="001F0E3C">
        <w:rPr>
          <w:rFonts w:ascii="Lucida Bright" w:hAnsi="Lucida Bright"/>
          <w:sz w:val="24"/>
          <w:szCs w:val="24"/>
        </w:rPr>
        <w:t>l artículo</w:t>
      </w:r>
      <w:r>
        <w:rPr>
          <w:rFonts w:ascii="Lucida Bright" w:hAnsi="Lucida Bright"/>
          <w:sz w:val="24"/>
          <w:szCs w:val="24"/>
        </w:rPr>
        <w:t xml:space="preserve"> que se está impugnando es inconstitucional, p</w:t>
      </w:r>
      <w:r w:rsidR="00324CED" w:rsidRPr="001F0E3C">
        <w:rPr>
          <w:rFonts w:ascii="Lucida Bright" w:hAnsi="Lucida Bright"/>
          <w:sz w:val="24"/>
          <w:szCs w:val="24"/>
        </w:rPr>
        <w:t>ero fundamentalmente porque es violatorio del principio de legalidad en su vertiente de taxatividad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 incons</w:t>
      </w:r>
      <w:r w:rsidR="00324CED" w:rsidRPr="001F0E3C">
        <w:rPr>
          <w:rFonts w:ascii="Lucida Bright" w:hAnsi="Lucida Bright"/>
          <w:sz w:val="24"/>
          <w:szCs w:val="24"/>
        </w:rPr>
        <w:t>titucional puesto que tiene una relación imprecisa y que carece de contexto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24CED" w:rsidRPr="001F0E3C">
        <w:rPr>
          <w:rFonts w:ascii="Lucida Bright" w:hAnsi="Lucida Bright"/>
          <w:sz w:val="24"/>
          <w:szCs w:val="24"/>
        </w:rPr>
        <w:t xml:space="preserve">l </w:t>
      </w:r>
      <w:r w:rsidR="00324CED">
        <w:rPr>
          <w:rFonts w:ascii="Lucida Bright" w:hAnsi="Lucida Bright"/>
          <w:sz w:val="24"/>
          <w:szCs w:val="24"/>
        </w:rPr>
        <w:t>Ministro</w:t>
      </w:r>
      <w:r w:rsidR="00324CED" w:rsidRPr="001F0E3C">
        <w:rPr>
          <w:rFonts w:ascii="Lucida Bright" w:hAnsi="Lucida Bright"/>
          <w:sz w:val="24"/>
          <w:szCs w:val="24"/>
        </w:rPr>
        <w:t xml:space="preserve"> ponente Jorge Mario </w:t>
      </w:r>
      <w:r w:rsidR="00324CED">
        <w:rPr>
          <w:rFonts w:ascii="Lucida Bright" w:hAnsi="Lucida Bright"/>
          <w:sz w:val="24"/>
          <w:szCs w:val="24"/>
        </w:rPr>
        <w:t>Pardo Rebolledo</w:t>
      </w:r>
      <w:r>
        <w:rPr>
          <w:rFonts w:ascii="Lucida Bright" w:hAnsi="Lucida Bright"/>
          <w:sz w:val="24"/>
          <w:szCs w:val="24"/>
        </w:rPr>
        <w:t>, c</w:t>
      </w:r>
      <w:r w:rsidR="00324CED" w:rsidRPr="001F0E3C">
        <w:rPr>
          <w:rFonts w:ascii="Lucida Bright" w:hAnsi="Lucida Bright"/>
          <w:sz w:val="24"/>
          <w:szCs w:val="24"/>
        </w:rPr>
        <w:t>onsideró que las normas impugnadas tienen un impacto desproporcional contra el gremio periodístico</w:t>
      </w:r>
      <w:r>
        <w:rPr>
          <w:rFonts w:ascii="Lucida Bright" w:hAnsi="Lucida Bright"/>
          <w:sz w:val="24"/>
          <w:szCs w:val="24"/>
        </w:rPr>
        <w:t>. Escuchemos.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 c</w:t>
      </w:r>
      <w:r w:rsidR="00324CED" w:rsidRPr="001F0E3C">
        <w:rPr>
          <w:rFonts w:ascii="Lucida Bright" w:hAnsi="Lucida Bright"/>
          <w:sz w:val="24"/>
          <w:szCs w:val="24"/>
        </w:rPr>
        <w:t>laro que uno de los sujetos destinatarios de la norma podrían ser los periodistas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quienes tienen como función social la de difundir información sobre temas de interés público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a fin de poner en la mesa del debate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por lo que la norma termina teniendo un efecto inhibidor de esta tarea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24CED" w:rsidRPr="001F0E3C">
        <w:rPr>
          <w:rFonts w:ascii="Lucida Bright" w:hAnsi="Lucida Bright"/>
          <w:sz w:val="24"/>
          <w:szCs w:val="24"/>
        </w:rPr>
        <w:t xml:space="preserve">n otro asunto </w:t>
      </w:r>
      <w:r>
        <w:rPr>
          <w:rFonts w:ascii="Lucida Bright" w:hAnsi="Lucida Bright"/>
          <w:sz w:val="24"/>
          <w:szCs w:val="24"/>
        </w:rPr>
        <w:t xml:space="preserve">Román, </w:t>
      </w:r>
      <w:r w:rsidR="00324CED" w:rsidRPr="001F0E3C">
        <w:rPr>
          <w:rFonts w:ascii="Lucida Bright" w:hAnsi="Lucida Bright"/>
          <w:sz w:val="24"/>
          <w:szCs w:val="24"/>
        </w:rPr>
        <w:t xml:space="preserve">la </w:t>
      </w:r>
      <w:r w:rsidR="00324CED">
        <w:rPr>
          <w:rFonts w:ascii="Lucida Bright" w:hAnsi="Lucida Bright"/>
          <w:sz w:val="24"/>
          <w:szCs w:val="24"/>
        </w:rPr>
        <w:t>Corte</w:t>
      </w:r>
      <w:r w:rsidR="00324CED" w:rsidRPr="001F0E3C">
        <w:rPr>
          <w:rFonts w:ascii="Lucida Bright" w:hAnsi="Lucida Bright"/>
          <w:sz w:val="24"/>
          <w:szCs w:val="24"/>
        </w:rPr>
        <w:t xml:space="preserve"> declaró inconstitucionales diversas disposiciones del Código Penal para el Estado de Chiapas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debido a que el </w:t>
      </w:r>
      <w:r w:rsidR="00324CED">
        <w:rPr>
          <w:rFonts w:ascii="Lucida Bright" w:hAnsi="Lucida Bright"/>
          <w:sz w:val="24"/>
          <w:szCs w:val="24"/>
        </w:rPr>
        <w:t>Congreso</w:t>
      </w:r>
      <w:r>
        <w:rPr>
          <w:rFonts w:ascii="Lucida Bright" w:hAnsi="Lucida Bright"/>
          <w:sz w:val="24"/>
          <w:szCs w:val="24"/>
        </w:rPr>
        <w:t xml:space="preserve"> L</w:t>
      </w:r>
      <w:r w:rsidR="00324CED" w:rsidRPr="001F0E3C">
        <w:rPr>
          <w:rFonts w:ascii="Lucida Bright" w:hAnsi="Lucida Bright"/>
          <w:sz w:val="24"/>
          <w:szCs w:val="24"/>
        </w:rPr>
        <w:t xml:space="preserve">ocal invadió la competencia exclusiva del </w:t>
      </w:r>
      <w:r w:rsidR="00324CED">
        <w:rPr>
          <w:rFonts w:ascii="Lucida Bright" w:hAnsi="Lucida Bright"/>
          <w:sz w:val="24"/>
          <w:szCs w:val="24"/>
        </w:rPr>
        <w:t>Congreso de la Unión</w:t>
      </w:r>
      <w:r>
        <w:rPr>
          <w:rFonts w:ascii="Lucida Bright" w:hAnsi="Lucida Bright"/>
          <w:sz w:val="24"/>
          <w:szCs w:val="24"/>
        </w:rPr>
        <w:t xml:space="preserve">, al legislar </w:t>
      </w:r>
      <w:r w:rsidR="00324CED" w:rsidRPr="001F0E3C">
        <w:rPr>
          <w:rFonts w:ascii="Lucida Bright" w:hAnsi="Lucida Bright"/>
          <w:sz w:val="24"/>
          <w:szCs w:val="24"/>
        </w:rPr>
        <w:t>sobre los delitos como tortura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desaparición forzada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trata de personas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secuestro y delitos contra la salud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 xml:space="preserve">scuchemos al </w:t>
      </w:r>
      <w:r w:rsidR="00324CED">
        <w:rPr>
          <w:rFonts w:ascii="Lucida Bright" w:hAnsi="Lucida Bright"/>
          <w:sz w:val="24"/>
          <w:szCs w:val="24"/>
        </w:rPr>
        <w:t>Ministro</w:t>
      </w:r>
      <w:r w:rsidR="00324CED" w:rsidRPr="001F0E3C">
        <w:rPr>
          <w:rFonts w:ascii="Lucida Bright" w:hAnsi="Lucida Bright"/>
          <w:sz w:val="24"/>
          <w:szCs w:val="24"/>
        </w:rPr>
        <w:t xml:space="preserve"> ponente Arturo Zaldívar</w:t>
      </w:r>
      <w:r>
        <w:rPr>
          <w:rFonts w:ascii="Lucida Bright" w:hAnsi="Lucida Bright"/>
          <w:sz w:val="24"/>
          <w:szCs w:val="24"/>
        </w:rPr>
        <w:t>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324CED" w:rsidRPr="001F0E3C">
        <w:rPr>
          <w:rFonts w:ascii="Lucida Bright" w:hAnsi="Lucida Bright"/>
          <w:sz w:val="24"/>
          <w:szCs w:val="24"/>
        </w:rPr>
        <w:t xml:space="preserve">l </w:t>
      </w:r>
      <w:r w:rsidR="00324CED">
        <w:rPr>
          <w:rFonts w:ascii="Lucida Bright" w:hAnsi="Lucida Bright"/>
          <w:sz w:val="24"/>
          <w:szCs w:val="24"/>
        </w:rPr>
        <w:t>Congreso</w:t>
      </w:r>
      <w:r w:rsidR="00324CED" w:rsidRPr="001F0E3C">
        <w:rPr>
          <w:rFonts w:ascii="Lucida Bright" w:hAnsi="Lucida Bright"/>
          <w:sz w:val="24"/>
          <w:szCs w:val="24"/>
        </w:rPr>
        <w:t xml:space="preserve"> del estado de Chiapas</w:t>
      </w:r>
      <w:r>
        <w:rPr>
          <w:rFonts w:ascii="Lucida Bright" w:hAnsi="Lucida Bright"/>
          <w:sz w:val="24"/>
          <w:szCs w:val="24"/>
        </w:rPr>
        <w:t xml:space="preserve"> legisló</w:t>
      </w:r>
      <w:r w:rsidR="00324CED" w:rsidRPr="001F0E3C">
        <w:rPr>
          <w:rFonts w:ascii="Lucida Bright" w:hAnsi="Lucida Bright"/>
          <w:sz w:val="24"/>
          <w:szCs w:val="24"/>
        </w:rPr>
        <w:t xml:space="preserve"> respecto de materias que corresponden exclusivamente al </w:t>
      </w:r>
      <w:r w:rsidR="00324CED">
        <w:rPr>
          <w:rFonts w:ascii="Lucida Bright" w:hAnsi="Lucida Bright"/>
          <w:sz w:val="24"/>
          <w:szCs w:val="24"/>
        </w:rPr>
        <w:t>Congreso de la Unión</w:t>
      </w:r>
      <w:r>
        <w:rPr>
          <w:rFonts w:ascii="Lucida Bright" w:hAnsi="Lucida Bright"/>
          <w:sz w:val="24"/>
          <w:szCs w:val="24"/>
        </w:rPr>
        <w:t>.</w:t>
      </w:r>
      <w:r w:rsidR="00324CED">
        <w:rPr>
          <w:rFonts w:ascii="Lucida Bright" w:hAnsi="Lucida Bright"/>
          <w:sz w:val="24"/>
          <w:szCs w:val="24"/>
        </w:rPr>
        <w:t xml:space="preserve"> </w:t>
      </w:r>
      <w:r w:rsidR="00324CED" w:rsidRPr="001F0E3C">
        <w:rPr>
          <w:rFonts w:ascii="Lucida Bright" w:hAnsi="Lucida Bright"/>
          <w:sz w:val="24"/>
          <w:szCs w:val="24"/>
        </w:rPr>
        <w:t>Pues por un lado calificó como graves los delitos de tortura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desaparición forzada de personas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trata de personas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delitos contra la salud y secuestro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por otro clasificó como delitos que ameritan </w:t>
      </w:r>
      <w:r w:rsidR="00324CED">
        <w:rPr>
          <w:rFonts w:ascii="Lucida Bright" w:hAnsi="Lucida Bright"/>
          <w:sz w:val="24"/>
          <w:szCs w:val="24"/>
        </w:rPr>
        <w:t>prisión</w:t>
      </w:r>
      <w:r w:rsidR="00324CED" w:rsidRPr="001F0E3C">
        <w:rPr>
          <w:rFonts w:ascii="Lucida Bright" w:hAnsi="Lucida Bright"/>
          <w:sz w:val="24"/>
          <w:szCs w:val="24"/>
        </w:rPr>
        <w:t xml:space="preserve"> preventiva oficiosa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los de secuestro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desaparición forzada de personas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tortura</w:t>
      </w:r>
      <w:r>
        <w:rPr>
          <w:rFonts w:ascii="Lucida Bright" w:hAnsi="Lucida Bright"/>
          <w:sz w:val="24"/>
          <w:szCs w:val="24"/>
        </w:rPr>
        <w:t>.</w:t>
      </w: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324CED" w:rsidRPr="001F0E3C">
        <w:rPr>
          <w:rFonts w:ascii="Lucida Bright" w:hAnsi="Lucida Bright"/>
          <w:sz w:val="24"/>
          <w:szCs w:val="24"/>
        </w:rPr>
        <w:t>hora ante la invalidez de estas disposiciones estatales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deben aplicarse las disposiciones de las leyes generales que regulan este tipo de delitos</w:t>
      </w:r>
      <w:r>
        <w:rPr>
          <w:rFonts w:ascii="Lucida Bright" w:hAnsi="Lucida Bright"/>
          <w:sz w:val="24"/>
          <w:szCs w:val="24"/>
        </w:rPr>
        <w:t>.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324CED" w:rsidRPr="001F0E3C">
        <w:rPr>
          <w:rFonts w:ascii="Lucida Bright" w:hAnsi="Lucida Bright"/>
          <w:sz w:val="24"/>
          <w:szCs w:val="24"/>
        </w:rPr>
        <w:t xml:space="preserve">migos del </w:t>
      </w:r>
      <w:r>
        <w:rPr>
          <w:rFonts w:ascii="Lucida Bright" w:hAnsi="Lucida Bright"/>
          <w:sz w:val="24"/>
          <w:szCs w:val="24"/>
        </w:rPr>
        <w:t>a</w:t>
      </w:r>
      <w:r w:rsidR="00324CED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 m</w:t>
      </w:r>
      <w:r w:rsidR="00324CED" w:rsidRPr="001F0E3C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57B4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Eh, fue</w:t>
      </w:r>
      <w:r w:rsidR="00324CED" w:rsidRPr="001F0E3C">
        <w:rPr>
          <w:rFonts w:ascii="Lucida Bright" w:hAnsi="Lucida Bright"/>
          <w:sz w:val="24"/>
          <w:szCs w:val="24"/>
        </w:rPr>
        <w:t xml:space="preserve"> el aniversario décimo segundo del </w:t>
      </w:r>
      <w:r w:rsidR="00324CED">
        <w:rPr>
          <w:rFonts w:ascii="Lucida Bright" w:hAnsi="Lucida Bright"/>
          <w:sz w:val="24"/>
          <w:szCs w:val="24"/>
        </w:rPr>
        <w:t>Canal Judicial</w:t>
      </w:r>
      <w:r w:rsidR="00324CED" w:rsidRPr="001F0E3C">
        <w:rPr>
          <w:rFonts w:ascii="Lucida Bright" w:hAnsi="Lucida Bright"/>
          <w:sz w:val="24"/>
          <w:szCs w:val="24"/>
        </w:rPr>
        <w:t xml:space="preserve"> y de fiesta porque nos acompaña su </w:t>
      </w:r>
      <w:r w:rsidR="008C00F7">
        <w:rPr>
          <w:rFonts w:ascii="Lucida Bright" w:hAnsi="Lucida Bright"/>
          <w:sz w:val="24"/>
          <w:szCs w:val="24"/>
        </w:rPr>
        <w:t>Directora General</w:t>
      </w:r>
      <w:r>
        <w:rPr>
          <w:rFonts w:ascii="Lucida Bright" w:hAnsi="Lucida Bright"/>
          <w:sz w:val="24"/>
          <w:szCs w:val="24"/>
        </w:rPr>
        <w:t>. A</w:t>
      </w:r>
      <w:r w:rsidR="00324CED" w:rsidRPr="001F0E3C">
        <w:rPr>
          <w:rFonts w:ascii="Lucida Bright" w:hAnsi="Lucida Bright"/>
          <w:sz w:val="24"/>
          <w:szCs w:val="24"/>
        </w:rPr>
        <w:t>quí está con nosotros</w:t>
      </w:r>
      <w:r>
        <w:rPr>
          <w:rFonts w:ascii="Lucida Bright" w:hAnsi="Lucida Bright"/>
          <w:sz w:val="24"/>
          <w:szCs w:val="24"/>
        </w:rPr>
        <w:t>, Magdalena Acosta.</w:t>
      </w:r>
    </w:p>
    <w:p w:rsidR="000A188D" w:rsidRDefault="000A188D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92F40" w:rsidRDefault="00C257B4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  <w:r>
        <w:rPr>
          <w:rFonts w:ascii="Lucida Bright" w:hAnsi="Lucida Bright"/>
          <w:sz w:val="24"/>
          <w:szCs w:val="24"/>
        </w:rPr>
        <w:t xml:space="preserve">Muchísimas gracias, esta </w:t>
      </w:r>
      <w:r w:rsidR="00324CED" w:rsidRPr="001F0E3C">
        <w:rPr>
          <w:rFonts w:ascii="Lucida Bright" w:hAnsi="Lucida Bright"/>
          <w:sz w:val="24"/>
          <w:szCs w:val="24"/>
        </w:rPr>
        <w:t>semana</w:t>
      </w:r>
      <w:r>
        <w:rPr>
          <w:rFonts w:ascii="Lucida Bright" w:hAnsi="Lucida Bright"/>
          <w:sz w:val="24"/>
          <w:szCs w:val="24"/>
        </w:rPr>
        <w:t xml:space="preserve"> fue de </w:t>
      </w:r>
      <w:r w:rsidR="00324CED" w:rsidRPr="001F0E3C">
        <w:rPr>
          <w:rFonts w:ascii="Lucida Bright" w:hAnsi="Lucida Bright"/>
          <w:sz w:val="24"/>
          <w:szCs w:val="24"/>
        </w:rPr>
        <w:t>fiesta completamente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 xml:space="preserve">scuchamos una participación del </w:t>
      </w:r>
      <w:r w:rsidR="00324CED">
        <w:rPr>
          <w:rFonts w:ascii="Lucida Bright" w:hAnsi="Lucida Bright"/>
          <w:sz w:val="24"/>
          <w:szCs w:val="24"/>
        </w:rPr>
        <w:t>Ministro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  <w:r w:rsidR="00324CED">
        <w:rPr>
          <w:rFonts w:ascii="Lucida Bright" w:hAnsi="Lucida Bright"/>
          <w:sz w:val="24"/>
          <w:szCs w:val="24"/>
        </w:rPr>
        <w:t>Presidente</w:t>
      </w:r>
      <w:r w:rsidR="00324CED" w:rsidRPr="001F0E3C">
        <w:rPr>
          <w:rFonts w:ascii="Lucida Bright" w:hAnsi="Lucida Bright"/>
          <w:sz w:val="24"/>
          <w:szCs w:val="24"/>
        </w:rPr>
        <w:t xml:space="preserve"> en donde le da unas palabras</w:t>
      </w:r>
      <w:r w:rsidR="00192F40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yo quisiera </w:t>
      </w:r>
      <w:r w:rsidR="00192F40" w:rsidRPr="001F0E3C">
        <w:rPr>
          <w:rFonts w:ascii="Lucida Bright" w:hAnsi="Lucida Bright"/>
          <w:sz w:val="24"/>
          <w:szCs w:val="24"/>
        </w:rPr>
        <w:t>presentárselas</w:t>
      </w:r>
      <w:r w:rsidR="00324CED" w:rsidRPr="001F0E3C">
        <w:rPr>
          <w:rFonts w:ascii="Lucida Bright" w:hAnsi="Lucida Bright"/>
          <w:sz w:val="24"/>
          <w:szCs w:val="24"/>
        </w:rPr>
        <w:t xml:space="preserve"> también el público que nos está escuchando e</w:t>
      </w:r>
      <w:r w:rsidR="00192F40">
        <w:rPr>
          <w:rFonts w:ascii="Lucida Bright" w:hAnsi="Lucida Bright"/>
          <w:sz w:val="24"/>
          <w:szCs w:val="24"/>
        </w:rPr>
        <w:t>n</w:t>
      </w:r>
      <w:r w:rsidR="00324CED" w:rsidRPr="001F0E3C">
        <w:rPr>
          <w:rFonts w:ascii="Lucida Bright" w:hAnsi="Lucida Bright"/>
          <w:sz w:val="24"/>
          <w:szCs w:val="24"/>
        </w:rPr>
        <w:t xml:space="preserve"> radio</w:t>
      </w:r>
      <w:r w:rsidR="00192F40">
        <w:rPr>
          <w:rFonts w:ascii="Lucida Bright" w:hAnsi="Lucida Bright"/>
          <w:sz w:val="24"/>
          <w:szCs w:val="24"/>
        </w:rPr>
        <w:t>. ¿L</w:t>
      </w:r>
      <w:r w:rsidR="00324CED" w:rsidRPr="001F0E3C">
        <w:rPr>
          <w:rFonts w:ascii="Lucida Bright" w:hAnsi="Lucida Bright"/>
          <w:sz w:val="24"/>
          <w:szCs w:val="24"/>
        </w:rPr>
        <w:t>o escuchamos</w:t>
      </w:r>
      <w:r w:rsidR="00192F40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les parece</w:t>
      </w:r>
      <w:r w:rsidR="00192F40">
        <w:rPr>
          <w:rFonts w:ascii="Lucida Bright" w:hAnsi="Lucida Bright"/>
          <w:sz w:val="24"/>
          <w:szCs w:val="24"/>
        </w:rPr>
        <w:t>? P</w:t>
      </w:r>
      <w:r w:rsidR="00324CED" w:rsidRPr="001F0E3C">
        <w:rPr>
          <w:rFonts w:ascii="Lucida Bright" w:hAnsi="Lucida Bright"/>
          <w:sz w:val="24"/>
          <w:szCs w:val="24"/>
        </w:rPr>
        <w:t>or supuesto</w:t>
      </w:r>
      <w:r w:rsidR="00192F40"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vamos a escuchar</w:t>
      </w:r>
      <w:r w:rsidR="00192F40">
        <w:rPr>
          <w:rFonts w:ascii="Lucida Bright" w:hAnsi="Lucida Bright"/>
          <w:sz w:val="24"/>
          <w:szCs w:val="24"/>
        </w:rPr>
        <w:t>.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324CED" w:rsidRPr="001F0E3C">
        <w:rPr>
          <w:rFonts w:ascii="Lucida Bright" w:hAnsi="Lucida Bright"/>
          <w:sz w:val="24"/>
          <w:szCs w:val="24"/>
        </w:rPr>
        <w:t>recisamente significa una apertura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una transparencia en el actuar de los </w:t>
      </w:r>
      <w:r>
        <w:rPr>
          <w:rFonts w:ascii="Lucida Bright" w:hAnsi="Lucida Bright"/>
          <w:sz w:val="24"/>
          <w:szCs w:val="24"/>
        </w:rPr>
        <w:t>T</w:t>
      </w:r>
      <w:r w:rsidR="00324CED" w:rsidRPr="001F0E3C">
        <w:rPr>
          <w:rFonts w:ascii="Lucida Bright" w:hAnsi="Lucida Bright"/>
          <w:sz w:val="24"/>
          <w:szCs w:val="24"/>
        </w:rPr>
        <w:t xml:space="preserve">ribunales y especialmente de la </w:t>
      </w:r>
      <w:r w:rsidR="00324CED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 xml:space="preserve">l </w:t>
      </w:r>
      <w:r w:rsidR="00324CED">
        <w:rPr>
          <w:rFonts w:ascii="Lucida Bright" w:hAnsi="Lucida Bright"/>
          <w:sz w:val="24"/>
          <w:szCs w:val="24"/>
        </w:rPr>
        <w:t>Canal Judicial</w:t>
      </w:r>
      <w:r w:rsidR="00324CED" w:rsidRPr="001F0E3C">
        <w:rPr>
          <w:rFonts w:ascii="Lucida Bright" w:hAnsi="Lucida Bright"/>
          <w:sz w:val="24"/>
          <w:szCs w:val="24"/>
        </w:rPr>
        <w:t xml:space="preserve"> se instituyó precisamente para reforza</w:t>
      </w:r>
      <w:r w:rsidR="00324CED">
        <w:rPr>
          <w:rFonts w:ascii="Lucida Bright" w:hAnsi="Lucida Bright"/>
          <w:sz w:val="24"/>
          <w:szCs w:val="24"/>
        </w:rPr>
        <w:t>r la publicidad que ya nuestra C</w:t>
      </w:r>
      <w:r w:rsidR="00324CED" w:rsidRPr="001F0E3C">
        <w:rPr>
          <w:rFonts w:ascii="Lucida Bright" w:hAnsi="Lucida Bright"/>
          <w:sz w:val="24"/>
          <w:szCs w:val="24"/>
        </w:rPr>
        <w:t>onstitución establec</w:t>
      </w:r>
      <w:r>
        <w:rPr>
          <w:rFonts w:ascii="Lucida Bright" w:hAnsi="Lucida Bright"/>
          <w:sz w:val="24"/>
          <w:szCs w:val="24"/>
        </w:rPr>
        <w:t xml:space="preserve">ía </w:t>
      </w:r>
      <w:r w:rsidR="00324CED" w:rsidRPr="001F0E3C">
        <w:rPr>
          <w:rFonts w:ascii="Lucida Bright" w:hAnsi="Lucida Bright"/>
          <w:sz w:val="24"/>
          <w:szCs w:val="24"/>
        </w:rPr>
        <w:t>en cuanto que las audiencias son públicas</w:t>
      </w:r>
      <w:r>
        <w:rPr>
          <w:rFonts w:ascii="Lucida Bright" w:hAnsi="Lucida Bright"/>
          <w:sz w:val="24"/>
          <w:szCs w:val="24"/>
        </w:rPr>
        <w:t>.</w:t>
      </w:r>
    </w:p>
    <w:p w:rsidR="00324CED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="00324CED" w:rsidRPr="001F0E3C">
        <w:rPr>
          <w:rFonts w:ascii="Lucida Bright" w:hAnsi="Lucida Bright"/>
          <w:sz w:val="24"/>
          <w:szCs w:val="24"/>
        </w:rPr>
        <w:t>s un instrumento institucional único en el mundo</w:t>
      </w:r>
      <w:r>
        <w:rPr>
          <w:rFonts w:ascii="Lucida Bright" w:hAnsi="Lucida Bright"/>
          <w:sz w:val="24"/>
          <w:szCs w:val="24"/>
        </w:rPr>
        <w:t>. N</w:t>
      </w:r>
      <w:r w:rsidR="00324CED" w:rsidRPr="001F0E3C">
        <w:rPr>
          <w:rFonts w:ascii="Lucida Bright" w:hAnsi="Lucida Bright"/>
          <w:sz w:val="24"/>
          <w:szCs w:val="24"/>
        </w:rPr>
        <w:t xml:space="preserve">ingún otro </w:t>
      </w:r>
      <w:r>
        <w:rPr>
          <w:rFonts w:ascii="Lucida Bright" w:hAnsi="Lucida Bright"/>
          <w:sz w:val="24"/>
          <w:szCs w:val="24"/>
        </w:rPr>
        <w:t>T</w:t>
      </w:r>
      <w:r w:rsidR="00324CED" w:rsidRPr="001F0E3C">
        <w:rPr>
          <w:rFonts w:ascii="Lucida Bright" w:hAnsi="Lucida Bright"/>
          <w:sz w:val="24"/>
          <w:szCs w:val="24"/>
        </w:rPr>
        <w:t>ribunal lo tiene en el mundo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está al servicio de la gente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 la población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del pueblo de México</w:t>
      </w:r>
      <w:r>
        <w:rPr>
          <w:rFonts w:ascii="Lucida Bright" w:hAnsi="Lucida Bright"/>
          <w:sz w:val="24"/>
          <w:szCs w:val="24"/>
        </w:rPr>
        <w:t>. Felicito</w:t>
      </w:r>
      <w:r w:rsidR="00324CED" w:rsidRPr="001F0E3C">
        <w:rPr>
          <w:rFonts w:ascii="Lucida Bright" w:hAnsi="Lucida Bright"/>
          <w:sz w:val="24"/>
          <w:szCs w:val="24"/>
        </w:rPr>
        <w:t xml:space="preserve"> al </w:t>
      </w:r>
      <w:r w:rsidR="00324CED">
        <w:rPr>
          <w:rFonts w:ascii="Lucida Bright" w:hAnsi="Lucida Bright"/>
          <w:sz w:val="24"/>
          <w:szCs w:val="24"/>
        </w:rPr>
        <w:t>Canal Judicial</w:t>
      </w:r>
      <w:r w:rsidR="00324CED" w:rsidRPr="001F0E3C">
        <w:rPr>
          <w:rFonts w:ascii="Lucida Bright" w:hAnsi="Lucida Bright"/>
          <w:sz w:val="24"/>
          <w:szCs w:val="24"/>
        </w:rPr>
        <w:t xml:space="preserve"> por su 12 aniversario</w:t>
      </w:r>
      <w:r>
        <w:rPr>
          <w:rFonts w:ascii="Lucida Bright" w:hAnsi="Lucida Bright"/>
          <w:sz w:val="24"/>
          <w:szCs w:val="24"/>
        </w:rPr>
        <w:t>.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Magdalena bienvenida, es un honor. 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Pues muchas gracias, pues lo estamos festejando trabajando mucho, y </w:t>
      </w:r>
      <w:r w:rsidR="00324CED" w:rsidRPr="001F0E3C">
        <w:rPr>
          <w:rFonts w:ascii="Lucida Bright" w:hAnsi="Lucida Bright"/>
          <w:sz w:val="24"/>
          <w:szCs w:val="24"/>
        </w:rPr>
        <w:t>iniciando proyectos muy interesantes</w:t>
      </w:r>
      <w:r>
        <w:rPr>
          <w:rFonts w:ascii="Lucida Bright" w:hAnsi="Lucida Bright"/>
          <w:sz w:val="24"/>
          <w:szCs w:val="24"/>
        </w:rPr>
        <w:t xml:space="preserve">. Eh, </w:t>
      </w:r>
      <w:r w:rsidR="00324CED" w:rsidRPr="001F0E3C">
        <w:rPr>
          <w:rFonts w:ascii="Lucida Bright" w:hAnsi="Lucida Bright"/>
          <w:sz w:val="24"/>
          <w:szCs w:val="24"/>
        </w:rPr>
        <w:t>este documental</w:t>
      </w:r>
      <w:r>
        <w:rPr>
          <w:rFonts w:ascii="Lucida Bright" w:hAnsi="Lucida Bright"/>
          <w:sz w:val="24"/>
          <w:szCs w:val="24"/>
        </w:rPr>
        <w:t xml:space="preserve">es, eh, </w:t>
      </w:r>
      <w:r w:rsidR="00324CED" w:rsidRPr="001F0E3C">
        <w:rPr>
          <w:rFonts w:ascii="Lucida Bright" w:hAnsi="Lucida Bright"/>
          <w:sz w:val="24"/>
          <w:szCs w:val="24"/>
        </w:rPr>
        <w:t>que se van a hacer internamente y ya tenemos la investigación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ya se está empezando a levantar la imagen para esto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yo creo que vamos a cerrar el año muy bien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aparte de eso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bueno tenemos nuestros programas que ya son emblemáticos </w:t>
      </w:r>
      <w:r>
        <w:rPr>
          <w:rFonts w:ascii="Lucida Bright" w:hAnsi="Lucida Bright"/>
          <w:sz w:val="24"/>
          <w:szCs w:val="24"/>
        </w:rPr>
        <w:t>de</w:t>
      </w:r>
      <w:r w:rsidR="00324CED" w:rsidRPr="001F0E3C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C</w:t>
      </w:r>
      <w:r w:rsidR="00324CED" w:rsidRPr="001F0E3C">
        <w:rPr>
          <w:rFonts w:ascii="Lucida Bright" w:hAnsi="Lucida Bright"/>
          <w:sz w:val="24"/>
          <w:szCs w:val="24"/>
        </w:rPr>
        <w:t>anal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son todos los de la barra de cultura jurídica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se están ampliando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porque siempre hay organizaciones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grupos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tienen interés en participar con nosotros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en esa barra</w:t>
      </w:r>
      <w:r>
        <w:rPr>
          <w:rFonts w:ascii="Lucida Bright" w:hAnsi="Lucida Bright"/>
          <w:sz w:val="24"/>
          <w:szCs w:val="24"/>
        </w:rPr>
        <w:t xml:space="preserve">, eh, </w:t>
      </w:r>
      <w:r w:rsidR="00324CED" w:rsidRPr="001F0E3C">
        <w:rPr>
          <w:rFonts w:ascii="Lucida Bright" w:hAnsi="Lucida Bright"/>
          <w:sz w:val="24"/>
          <w:szCs w:val="24"/>
        </w:rPr>
        <w:t>invitando a sus miembros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o invitando a personas especialistas para que hablen de una serie de temas jurídicos</w:t>
      </w:r>
      <w:r>
        <w:rPr>
          <w:rFonts w:ascii="Lucida Bright" w:hAnsi="Lucida Bright"/>
          <w:sz w:val="24"/>
          <w:szCs w:val="24"/>
        </w:rPr>
        <w:t>.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324CED" w:rsidRPr="001F0E3C">
        <w:rPr>
          <w:rFonts w:ascii="Lucida Bright" w:hAnsi="Lucida Bright"/>
          <w:sz w:val="24"/>
          <w:szCs w:val="24"/>
        </w:rPr>
        <w:t>esde luego el núcleo de nuestra producción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es la transmisión de la sesión del </w:t>
      </w:r>
      <w:r w:rsidR="00324CED">
        <w:rPr>
          <w:rFonts w:ascii="Lucida Bright" w:hAnsi="Lucida Bright"/>
          <w:sz w:val="24"/>
          <w:szCs w:val="24"/>
        </w:rPr>
        <w:t>Pleno</w:t>
      </w:r>
      <w:r>
        <w:rPr>
          <w:rFonts w:ascii="Lucida Bright" w:hAnsi="Lucida Bright"/>
          <w:sz w:val="24"/>
          <w:szCs w:val="24"/>
        </w:rPr>
        <w:t xml:space="preserve">, </w:t>
      </w:r>
      <w:r w:rsidR="00324CED" w:rsidRPr="001F0E3C">
        <w:rPr>
          <w:rFonts w:ascii="Lucida Bright" w:hAnsi="Lucida Bright"/>
          <w:sz w:val="24"/>
          <w:szCs w:val="24"/>
        </w:rPr>
        <w:t>que lo hacemos tres veces a la semana y la repetimos otras dos</w:t>
      </w:r>
      <w:r>
        <w:rPr>
          <w:rFonts w:ascii="Lucida Bright" w:hAnsi="Lucida Bright"/>
          <w:sz w:val="24"/>
          <w:szCs w:val="24"/>
        </w:rPr>
        <w:t xml:space="preserve"> veces en el </w:t>
      </w:r>
      <w:r w:rsidR="00324CED" w:rsidRPr="001F0E3C">
        <w:rPr>
          <w:rFonts w:ascii="Lucida Bright" w:hAnsi="Lucida Bright"/>
          <w:sz w:val="24"/>
          <w:szCs w:val="24"/>
        </w:rPr>
        <w:t>curso de la semana</w:t>
      </w:r>
      <w:r>
        <w:rPr>
          <w:rFonts w:ascii="Lucida Bright" w:hAnsi="Lucida Bright"/>
          <w:sz w:val="24"/>
          <w:szCs w:val="24"/>
        </w:rPr>
        <w:t>. E</w:t>
      </w:r>
      <w:r w:rsidR="00324CED" w:rsidRPr="001F0E3C">
        <w:rPr>
          <w:rFonts w:ascii="Lucida Bright" w:hAnsi="Lucida Bright"/>
          <w:sz w:val="24"/>
          <w:szCs w:val="24"/>
        </w:rPr>
        <w:t xml:space="preserve">so es muy muy importante porque como mencionaba el </w:t>
      </w:r>
      <w:r w:rsidR="00324CED">
        <w:rPr>
          <w:rFonts w:ascii="Lucida Bright" w:hAnsi="Lucida Bright"/>
          <w:sz w:val="24"/>
          <w:szCs w:val="24"/>
        </w:rPr>
        <w:t>Ministro</w:t>
      </w:r>
      <w:r w:rsidR="00324CED" w:rsidRPr="001F0E3C">
        <w:rPr>
          <w:rFonts w:ascii="Lucida Bright" w:hAnsi="Lucida Bright"/>
          <w:sz w:val="24"/>
          <w:szCs w:val="24"/>
        </w:rPr>
        <w:t xml:space="preserve"> </w:t>
      </w:r>
      <w:r w:rsidR="00324CED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pues es un ejercicio inédito en el mundo de transparencia</w:t>
      </w:r>
      <w:r>
        <w:rPr>
          <w:rFonts w:ascii="Lucida Bright" w:hAnsi="Lucida Bright"/>
          <w:sz w:val="24"/>
          <w:szCs w:val="24"/>
        </w:rPr>
        <w:t>.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¿A</w:t>
      </w:r>
      <w:r w:rsidR="00324CED" w:rsidRPr="001F0E3C">
        <w:rPr>
          <w:rFonts w:ascii="Lucida Bright" w:hAnsi="Lucida Bright"/>
          <w:sz w:val="24"/>
          <w:szCs w:val="24"/>
        </w:rPr>
        <w:t xml:space="preserve"> través de qué canales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a través de Facebook</w:t>
      </w:r>
      <w:r>
        <w:rPr>
          <w:rFonts w:ascii="Lucida Bright" w:hAnsi="Lucida Bright"/>
          <w:sz w:val="24"/>
          <w:szCs w:val="24"/>
        </w:rPr>
        <w:t>, a</w:t>
      </w:r>
      <w:r w:rsidR="00324CED" w:rsidRPr="001F0E3C">
        <w:rPr>
          <w:rFonts w:ascii="Lucida Bright" w:hAnsi="Lucida Bright"/>
          <w:sz w:val="24"/>
          <w:szCs w:val="24"/>
        </w:rPr>
        <w:t xml:space="preserve"> través de que referentes nos puede dar del </w:t>
      </w:r>
      <w:r w:rsidR="00324CED">
        <w:rPr>
          <w:rFonts w:ascii="Lucida Bright" w:hAnsi="Lucida Bright"/>
          <w:sz w:val="24"/>
          <w:szCs w:val="24"/>
        </w:rPr>
        <w:t>Canal Judicial</w:t>
      </w:r>
      <w:r w:rsidR="00324CED" w:rsidRPr="001F0E3C">
        <w:rPr>
          <w:rFonts w:ascii="Lucida Bright" w:hAnsi="Lucida Bright"/>
          <w:sz w:val="24"/>
          <w:szCs w:val="24"/>
        </w:rPr>
        <w:t xml:space="preserve"> para que el público se acerca usted</w:t>
      </w:r>
      <w:r>
        <w:rPr>
          <w:rFonts w:ascii="Lucida Bright" w:hAnsi="Lucida Bright"/>
          <w:sz w:val="24"/>
          <w:szCs w:val="24"/>
        </w:rPr>
        <w:t>es?</w:t>
      </w:r>
    </w:p>
    <w:p w:rsidR="00324CED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Claro, bueno yo los invito a que vean, a que se metan a nuestro sitio de internet que es, este, canaljudicial.mx, sin el triple w. Este, y a</w:t>
      </w:r>
      <w:r w:rsidR="00324CED" w:rsidRPr="001F0E3C">
        <w:rPr>
          <w:rFonts w:ascii="Lucida Bright" w:hAnsi="Lucida Bright"/>
          <w:sz w:val="24"/>
          <w:szCs w:val="24"/>
        </w:rPr>
        <w:t>hí van a encontrar la cartelera y van a encontrar una muestra de todo lo que hacemos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además tenemos una sección que se llama televisión a la carta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donde podemos bajar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o más bien ver por </w:t>
      </w:r>
      <w:proofErr w:type="spellStart"/>
      <w:r w:rsidR="00324CED" w:rsidRPr="001F0E3C">
        <w:rPr>
          <w:rFonts w:ascii="Lucida Bright" w:hAnsi="Lucida Bright"/>
          <w:sz w:val="24"/>
          <w:szCs w:val="24"/>
        </w:rPr>
        <w:t>streaming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los programas de que hemos producido de muchas de estas series</w:t>
      </w:r>
      <w:r>
        <w:rPr>
          <w:rFonts w:ascii="Lucida Bright" w:hAnsi="Lucida Bright"/>
          <w:sz w:val="24"/>
          <w:szCs w:val="24"/>
        </w:rPr>
        <w:t xml:space="preserve">. Y </w:t>
      </w:r>
      <w:r w:rsidR="00324CED" w:rsidRPr="001F0E3C">
        <w:rPr>
          <w:rFonts w:ascii="Lucida Bright" w:hAnsi="Lucida Bright"/>
          <w:sz w:val="24"/>
          <w:szCs w:val="24"/>
        </w:rPr>
        <w:t>bueno que se metan también a la sección de noticias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que es un reflejo de los noticieros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los tres noticieros diarios que preparamos</w:t>
      </w:r>
      <w:r>
        <w:rPr>
          <w:rFonts w:ascii="Lucida Bright" w:hAnsi="Lucida Bright"/>
          <w:sz w:val="24"/>
          <w:szCs w:val="24"/>
        </w:rPr>
        <w:t>,</w:t>
      </w:r>
      <w:r w:rsidR="00324CED" w:rsidRPr="001F0E3C">
        <w:rPr>
          <w:rFonts w:ascii="Lucida Bright" w:hAnsi="Lucida Bright"/>
          <w:sz w:val="24"/>
          <w:szCs w:val="24"/>
        </w:rPr>
        <w:t xml:space="preserve"> y que también son muy interesantes porque son diferentes a todos los demás</w:t>
      </w:r>
      <w:r>
        <w:rPr>
          <w:rFonts w:ascii="Lucida Bright" w:hAnsi="Lucida Bright"/>
          <w:sz w:val="24"/>
          <w:szCs w:val="24"/>
        </w:rPr>
        <w:t>.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Cablevisión, ¿en qué canal se encuentran?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En, en, a ver, en IZZY, que es el 190. Y luego ya en DISH y en esos, ya hacia el final, los setecientos, seiscientos.</w:t>
      </w:r>
    </w:p>
    <w:p w:rsidR="00192F40" w:rsidRDefault="00192F40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la página podemos encontrar los canales.</w:t>
      </w:r>
    </w:p>
    <w:p w:rsidR="00150999" w:rsidRDefault="00150999" w:rsidP="00324C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Pero en la página se puede ver en cuáles canales, y además n</w:t>
      </w:r>
      <w:r w:rsidR="00324CED" w:rsidRPr="001F0E3C">
        <w:rPr>
          <w:rFonts w:ascii="Lucida Bright" w:hAnsi="Lucida Bright"/>
          <w:sz w:val="24"/>
          <w:szCs w:val="24"/>
        </w:rPr>
        <w:t>o solamente en la Ciudad de México sino que en el resto de la República</w:t>
      </w:r>
      <w:r>
        <w:rPr>
          <w:rFonts w:ascii="Lucida Bright" w:hAnsi="Lucida Bright"/>
          <w:sz w:val="24"/>
          <w:szCs w:val="24"/>
        </w:rPr>
        <w:t>.</w:t>
      </w:r>
    </w:p>
    <w:p w:rsidR="00BF4A34" w:rsidRDefault="00BF4A34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50999" w:rsidRPr="00150999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50999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150999">
        <w:rPr>
          <w:rFonts w:ascii="Lucida Bright" w:hAnsi="Lucida Bright"/>
          <w:sz w:val="24"/>
          <w:szCs w:val="24"/>
        </w:rPr>
        <w:t>SCJNMexico</w:t>
      </w:r>
      <w:proofErr w:type="spellEnd"/>
      <w:r w:rsidRPr="00150999">
        <w:rPr>
          <w:rFonts w:ascii="Lucida Bright" w:hAnsi="Lucida Bright"/>
          <w:sz w:val="24"/>
          <w:szCs w:val="24"/>
        </w:rPr>
        <w:t xml:space="preserve">. Correo electrónico: </w:t>
      </w:r>
      <w:hyperlink r:id="rId4" w:history="1">
        <w:r w:rsidRPr="00150999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150999">
        <w:rPr>
          <w:rFonts w:ascii="Lucida Bright" w:hAnsi="Lucida Bright"/>
          <w:sz w:val="24"/>
          <w:szCs w:val="24"/>
        </w:rPr>
        <w:t>.</w:t>
      </w:r>
    </w:p>
    <w:p w:rsidR="00150999" w:rsidRPr="00150999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50999" w:rsidRPr="00150999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50999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150999" w:rsidRPr="00150999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50999" w:rsidRPr="00150999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50999">
        <w:rPr>
          <w:rFonts w:ascii="Lucida Bright" w:hAnsi="Lucida Bright"/>
          <w:sz w:val="24"/>
          <w:szCs w:val="24"/>
        </w:rPr>
        <w:lastRenderedPageBreak/>
        <w:t>Yo soy Román Ruiz, y te espero el próximo sábado a las 3 de la tarde en esta tu estación, la XEB 1220 AM, La B Grande, con la música de México.</w:t>
      </w:r>
    </w:p>
    <w:p w:rsidR="00150999" w:rsidRPr="00150999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50999" w:rsidRPr="00397997" w:rsidRDefault="00150999" w:rsidP="0015099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50999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150999" w:rsidRDefault="00150999" w:rsidP="00150999"/>
    <w:p w:rsidR="00150999" w:rsidRDefault="00150999" w:rsidP="00150999">
      <w:pPr>
        <w:spacing w:after="0" w:line="240" w:lineRule="auto"/>
        <w:jc w:val="both"/>
      </w:pPr>
    </w:p>
    <w:sectPr w:rsidR="001509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ED"/>
    <w:rsid w:val="000A188D"/>
    <w:rsid w:val="00150999"/>
    <w:rsid w:val="00192F40"/>
    <w:rsid w:val="00324CED"/>
    <w:rsid w:val="007C1AFD"/>
    <w:rsid w:val="007C2A3E"/>
    <w:rsid w:val="008C00F7"/>
    <w:rsid w:val="00BB64FF"/>
    <w:rsid w:val="00BF4A34"/>
    <w:rsid w:val="00C257B4"/>
    <w:rsid w:val="00E817F1"/>
    <w:rsid w:val="00E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353A6-CB3A-4448-B2C8-406E2AE3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C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50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acorteenlaradio@mail.scjn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2091</Words>
  <Characters>11502</Characters>
  <Application>Microsoft Office Word</Application>
  <DocSecurity>0</DocSecurity>
  <Lines>95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5</cp:revision>
  <dcterms:created xsi:type="dcterms:W3CDTF">2019-11-08T16:37:00Z</dcterms:created>
  <dcterms:modified xsi:type="dcterms:W3CDTF">2019-11-13T16:23:00Z</dcterms:modified>
</cp:coreProperties>
</file>